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AB4DC" w14:textId="77777777" w:rsidR="00093AB4" w:rsidRDefault="008B1CD6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C6D9F1" w:themeFill="text2" w:themeFillTint="33"/>
        <w:jc w:val="center"/>
      </w:pPr>
      <w:r>
        <w:rPr>
          <w:b/>
          <w:bCs/>
        </w:rPr>
        <w:t>IZJAVA O NEPOSTOJANJU DVOSTRUKOG FINANCIRANJA</w:t>
      </w:r>
    </w:p>
    <w:p w14:paraId="503953BB" w14:textId="77777777" w:rsidR="00093AB4" w:rsidRDefault="00093AB4">
      <w:pPr>
        <w:rPr>
          <w:rFonts w:asciiTheme="minorHAnsi" w:eastAsia="PMingLiU" w:hAnsiTheme="minorHAnsi" w:cs="Arial"/>
          <w:lang w:eastAsia="zh-TW"/>
        </w:rPr>
      </w:pPr>
    </w:p>
    <w:p w14:paraId="424E17DB" w14:textId="16190911" w:rsidR="00093AB4" w:rsidRPr="00250752" w:rsidRDefault="00250752" w:rsidP="00250752">
      <w:pPr>
        <w:jc w:val="center"/>
        <w:rPr>
          <w:rFonts w:eastAsia="PMingLiU"/>
          <w:b/>
          <w:bCs/>
          <w:lang w:eastAsia="zh-TW"/>
        </w:rPr>
      </w:pPr>
      <w:r w:rsidRPr="00250752">
        <w:rPr>
          <w:rFonts w:eastAsia="PMingLiU"/>
          <w:b/>
          <w:bCs/>
          <w:lang w:eastAsia="zh-TW"/>
        </w:rPr>
        <w:t>IZJAVA</w:t>
      </w:r>
    </w:p>
    <w:p w14:paraId="48F60E1D" w14:textId="77777777" w:rsidR="00093AB4" w:rsidRDefault="008B1CD6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14:paraId="581160AA" w14:textId="3A252BE7" w:rsidR="00250752" w:rsidRDefault="00250752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5948"/>
      </w:tblGrid>
      <w:tr w:rsidR="00250752" w14:paraId="3146B1D1" w14:textId="77777777" w:rsidTr="00A0402E">
        <w:tc>
          <w:tcPr>
            <w:tcW w:w="2972" w:type="dxa"/>
          </w:tcPr>
          <w:p w14:paraId="3B6D5788" w14:textId="3B8D9D29" w:rsidR="00250752" w:rsidRDefault="00250752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PR</w:t>
            </w:r>
            <w:r w:rsidR="007D7701">
              <w:rPr>
                <w:rFonts w:eastAsia="PMingLiU"/>
                <w:b/>
                <w:lang w:eastAsia="zh-TW"/>
              </w:rPr>
              <w:t>OVODITELJ</w:t>
            </w:r>
            <w:r w:rsidR="00B84AD5">
              <w:rPr>
                <w:rFonts w:eastAsia="PMingLiU"/>
                <w:b/>
                <w:lang w:eastAsia="zh-TW"/>
              </w:rPr>
              <w:t>:</w:t>
            </w:r>
          </w:p>
        </w:tc>
        <w:tc>
          <w:tcPr>
            <w:tcW w:w="5948" w:type="dxa"/>
          </w:tcPr>
          <w:p w14:paraId="6CC3DEC9" w14:textId="77777777" w:rsidR="00250752" w:rsidRDefault="00250752">
            <w:pPr>
              <w:rPr>
                <w:rFonts w:eastAsia="PMingLiU"/>
                <w:b/>
                <w:lang w:eastAsia="zh-TW"/>
              </w:rPr>
            </w:pPr>
          </w:p>
        </w:tc>
      </w:tr>
      <w:tr w:rsidR="00250752" w14:paraId="7BB1E793" w14:textId="77777777" w:rsidTr="00A0402E">
        <w:tc>
          <w:tcPr>
            <w:tcW w:w="2972" w:type="dxa"/>
          </w:tcPr>
          <w:p w14:paraId="3B5B6B20" w14:textId="531FCD76" w:rsidR="00250752" w:rsidRDefault="00250752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OIB</w:t>
            </w:r>
            <w:r w:rsidR="00B84AD5">
              <w:rPr>
                <w:rFonts w:eastAsia="PMingLiU"/>
                <w:b/>
                <w:lang w:eastAsia="zh-TW"/>
              </w:rPr>
              <w:t>:</w:t>
            </w:r>
          </w:p>
        </w:tc>
        <w:tc>
          <w:tcPr>
            <w:tcW w:w="5948" w:type="dxa"/>
          </w:tcPr>
          <w:p w14:paraId="3D297D1F" w14:textId="483A994C" w:rsidR="00A0402E" w:rsidRDefault="00A0402E">
            <w:pPr>
              <w:rPr>
                <w:rFonts w:eastAsia="PMingLiU"/>
                <w:b/>
                <w:lang w:eastAsia="zh-TW"/>
              </w:rPr>
            </w:pPr>
          </w:p>
        </w:tc>
      </w:tr>
      <w:tr w:rsidR="00A0402E" w14:paraId="20967223" w14:textId="77777777" w:rsidTr="00A0402E">
        <w:tc>
          <w:tcPr>
            <w:tcW w:w="2972" w:type="dxa"/>
          </w:tcPr>
          <w:p w14:paraId="0ADB78BC" w14:textId="531DC091" w:rsidR="00A0402E" w:rsidRPr="00A0402E" w:rsidRDefault="00A0402E" w:rsidP="00A0402E">
            <w:pPr>
              <w:rPr>
                <w:rFonts w:eastAsia="PMingLiU"/>
                <w:b/>
                <w:bCs/>
                <w:lang w:eastAsia="zh-TW"/>
              </w:rPr>
            </w:pPr>
            <w:r w:rsidRPr="00A0402E">
              <w:rPr>
                <w:b/>
                <w:bCs/>
              </w:rPr>
              <w:t>OSOBA OVLAŠTENA ZA ZASTUP</w:t>
            </w:r>
            <w:r w:rsidR="00727D22">
              <w:rPr>
                <w:b/>
                <w:bCs/>
              </w:rPr>
              <w:t>A</w:t>
            </w:r>
            <w:r w:rsidRPr="00A0402E">
              <w:rPr>
                <w:b/>
                <w:bCs/>
              </w:rPr>
              <w:t>NJ</w:t>
            </w:r>
            <w:r>
              <w:rPr>
                <w:b/>
                <w:bCs/>
              </w:rPr>
              <w:t>E</w:t>
            </w:r>
            <w:r w:rsidR="00D76CD5">
              <w:rPr>
                <w:b/>
                <w:bCs/>
              </w:rPr>
              <w:t>:</w:t>
            </w:r>
          </w:p>
        </w:tc>
        <w:tc>
          <w:tcPr>
            <w:tcW w:w="5948" w:type="dxa"/>
          </w:tcPr>
          <w:p w14:paraId="20B37B85" w14:textId="77777777" w:rsidR="00A0402E" w:rsidRDefault="00A0402E">
            <w:pPr>
              <w:jc w:val="both"/>
              <w:rPr>
                <w:rFonts w:eastAsia="PMingLiU"/>
                <w:b/>
                <w:lang w:eastAsia="zh-TW"/>
              </w:rPr>
            </w:pPr>
          </w:p>
        </w:tc>
      </w:tr>
      <w:tr w:rsidR="00A0402E" w14:paraId="3F33D1CC" w14:textId="77777777" w:rsidTr="00A0402E">
        <w:tc>
          <w:tcPr>
            <w:tcW w:w="2972" w:type="dxa"/>
          </w:tcPr>
          <w:p w14:paraId="46A573DE" w14:textId="10570E0D" w:rsidR="00A0402E" w:rsidRDefault="00A0402E" w:rsidP="00A0402E">
            <w:pPr>
              <w:rPr>
                <w:rFonts w:eastAsia="PMingLiU"/>
                <w:b/>
                <w:lang w:eastAsia="zh-TW"/>
              </w:rPr>
            </w:pPr>
            <w:r>
              <w:rPr>
                <w:rFonts w:eastAsia="PMingLiU"/>
                <w:b/>
                <w:lang w:eastAsia="zh-TW"/>
              </w:rPr>
              <w:t>NAZIV PROGRAMA / PROJEKTA / MANIFESTACIJE</w:t>
            </w:r>
            <w:r w:rsidR="00D76CD5">
              <w:rPr>
                <w:rFonts w:eastAsia="PMingLiU"/>
                <w:b/>
                <w:lang w:eastAsia="zh-TW"/>
              </w:rPr>
              <w:t>:</w:t>
            </w:r>
          </w:p>
        </w:tc>
        <w:tc>
          <w:tcPr>
            <w:tcW w:w="5948" w:type="dxa"/>
          </w:tcPr>
          <w:p w14:paraId="545AEC9B" w14:textId="44FA15B0" w:rsidR="00A0402E" w:rsidRDefault="00A0402E">
            <w:pPr>
              <w:jc w:val="both"/>
              <w:rPr>
                <w:rFonts w:eastAsia="PMingLiU"/>
                <w:b/>
                <w:lang w:eastAsia="zh-TW"/>
              </w:rPr>
            </w:pPr>
          </w:p>
        </w:tc>
      </w:tr>
    </w:tbl>
    <w:p w14:paraId="2EA1AFD4" w14:textId="77777777" w:rsidR="00D76CD5" w:rsidRDefault="00D76CD5">
      <w:pPr>
        <w:jc w:val="both"/>
        <w:rPr>
          <w:rFonts w:eastAsia="PMingLiU"/>
          <w:b/>
          <w:lang w:eastAsia="zh-TW"/>
        </w:rPr>
      </w:pPr>
    </w:p>
    <w:p w14:paraId="5163D81D" w14:textId="7C0A350A" w:rsidR="00093AB4" w:rsidRDefault="008B1CD6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Molimo </w:t>
      </w:r>
      <w:r w:rsidR="00B84AD5">
        <w:rPr>
          <w:rFonts w:eastAsia="PMingLiU"/>
          <w:b/>
          <w:lang w:eastAsia="zh-TW"/>
        </w:rPr>
        <w:t>ODABRATI</w:t>
      </w:r>
      <w:r>
        <w:rPr>
          <w:rFonts w:eastAsia="PMingLiU"/>
          <w:b/>
          <w:lang w:eastAsia="zh-TW"/>
        </w:rPr>
        <w:t xml:space="preserve"> </w:t>
      </w:r>
      <w:r w:rsidR="00A0402E">
        <w:rPr>
          <w:rFonts w:eastAsia="PMingLiU"/>
          <w:b/>
          <w:lang w:eastAsia="zh-TW"/>
        </w:rPr>
        <w:t xml:space="preserve">(slovom X u kućici) </w:t>
      </w:r>
      <w:r>
        <w:rPr>
          <w:rFonts w:eastAsia="PMingLiU"/>
          <w:b/>
          <w:lang w:eastAsia="zh-TW"/>
        </w:rPr>
        <w:t>odgovarajuće stanje:</w:t>
      </w:r>
    </w:p>
    <w:p w14:paraId="7E66C0D9" w14:textId="77777777" w:rsidR="00093AB4" w:rsidRDefault="00093AB4">
      <w:pPr>
        <w:jc w:val="both"/>
        <w:rPr>
          <w:rFonts w:eastAsia="PMingLiU"/>
          <w:b/>
          <w:lang w:eastAsia="zh-TW"/>
        </w:rPr>
      </w:pPr>
    </w:p>
    <w:tbl>
      <w:tblPr>
        <w:tblStyle w:val="Reetkatablice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279"/>
      </w:tblGrid>
      <w:tr w:rsidR="00841E36" w14:paraId="209527F6" w14:textId="77777777" w:rsidTr="00841E36">
        <w:tc>
          <w:tcPr>
            <w:tcW w:w="279" w:type="dxa"/>
          </w:tcPr>
          <w:p w14:paraId="6840FF75" w14:textId="77777777" w:rsidR="00841E36" w:rsidRDefault="00841E36" w:rsidP="00841E36">
            <w:pPr>
              <w:jc w:val="both"/>
              <w:rPr>
                <w:rFonts w:eastAsia="PMingLiU"/>
                <w:lang w:eastAsia="zh-TW"/>
              </w:rPr>
            </w:pPr>
          </w:p>
        </w:tc>
      </w:tr>
    </w:tbl>
    <w:p w14:paraId="3DBB3D8E" w14:textId="091C08BA" w:rsidR="00093AB4" w:rsidRPr="00B84AD5" w:rsidRDefault="00FC2801" w:rsidP="00841E36">
      <w:pPr>
        <w:pStyle w:val="Odlomakpopisa"/>
        <w:ind w:left="708"/>
        <w:rPr>
          <w:rFonts w:eastAsia="PMingLiU"/>
          <w:b/>
          <w:lang w:eastAsia="zh-TW"/>
        </w:rPr>
      </w:pPr>
      <w:r w:rsidRPr="00793377">
        <w:rPr>
          <w:rFonts w:eastAsia="PMingLiU"/>
          <w:b/>
          <w:bCs/>
          <w:lang w:eastAsia="zh-TW"/>
        </w:rPr>
        <w:t xml:space="preserve">provoditelj </w:t>
      </w:r>
      <w:r w:rsidR="00793377" w:rsidRPr="00793377">
        <w:rPr>
          <w:rFonts w:eastAsia="PMingLiU"/>
          <w:b/>
          <w:bCs/>
          <w:lang w:eastAsia="zh-TW"/>
        </w:rPr>
        <w:t xml:space="preserve">nije ostvario </w:t>
      </w:r>
      <w:r w:rsidR="00B50585" w:rsidRPr="00793377">
        <w:rPr>
          <w:rFonts w:eastAsia="PMingLiU"/>
          <w:b/>
          <w:bCs/>
          <w:lang w:eastAsia="zh-TW"/>
        </w:rPr>
        <w:t>financijska sredstva</w:t>
      </w:r>
      <w:r w:rsidR="00B50585">
        <w:rPr>
          <w:rFonts w:eastAsia="PMingLiU"/>
          <w:lang w:eastAsia="zh-TW"/>
        </w:rPr>
        <w:t xml:space="preserve"> </w:t>
      </w:r>
      <w:r w:rsidR="00793377">
        <w:rPr>
          <w:rFonts w:eastAsia="PMingLiU"/>
          <w:lang w:eastAsia="zh-TW"/>
        </w:rPr>
        <w:t xml:space="preserve">za </w:t>
      </w:r>
      <w:r w:rsidR="002969A2">
        <w:rPr>
          <w:rFonts w:eastAsia="PMingLiU"/>
          <w:lang w:eastAsia="zh-TW"/>
        </w:rPr>
        <w:t xml:space="preserve">ovaj </w:t>
      </w:r>
      <w:r w:rsidR="00793377">
        <w:rPr>
          <w:rFonts w:eastAsia="PMingLiU"/>
          <w:lang w:eastAsia="zh-TW"/>
        </w:rPr>
        <w:t>program/projekt/manifestaciju</w:t>
      </w:r>
      <w:r w:rsidR="00793377" w:rsidRPr="00250752">
        <w:rPr>
          <w:rFonts w:eastAsia="PMingLiU"/>
          <w:lang w:eastAsia="zh-TW"/>
        </w:rPr>
        <w:t xml:space="preserve"> </w:t>
      </w:r>
      <w:r w:rsidR="00250752">
        <w:rPr>
          <w:rFonts w:eastAsia="PMingLiU"/>
          <w:lang w:eastAsia="zh-TW"/>
        </w:rPr>
        <w:t>iz javnih izvora i/ili sredstva iz dijela prihoda od igara na sreću na natječajima tijela državne uprave, Vladinih ureda i tijela, javnih institucija, jedinica lokalne i područne (regionalne) samouprave odnosno sredstva iz fondova EU i međunarodnih fondova za 202</w:t>
      </w:r>
      <w:r w:rsidR="006F4679">
        <w:rPr>
          <w:rFonts w:eastAsia="PMingLiU"/>
          <w:lang w:eastAsia="zh-TW"/>
        </w:rPr>
        <w:t>6</w:t>
      </w:r>
      <w:r w:rsidR="00250752">
        <w:rPr>
          <w:rFonts w:eastAsia="PMingLiU"/>
          <w:lang w:eastAsia="zh-TW"/>
        </w:rPr>
        <w:t>. godinu.</w:t>
      </w:r>
    </w:p>
    <w:p w14:paraId="3BBA88B2" w14:textId="2D077261" w:rsidR="00093AB4" w:rsidRPr="00B84AD5" w:rsidRDefault="008B1CD6" w:rsidP="00B84AD5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tbl>
      <w:tblPr>
        <w:tblStyle w:val="Reetkatablice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283"/>
      </w:tblGrid>
      <w:tr w:rsidR="00841E36" w14:paraId="77183DCC" w14:textId="77777777" w:rsidTr="00841E36">
        <w:tc>
          <w:tcPr>
            <w:tcW w:w="283" w:type="dxa"/>
          </w:tcPr>
          <w:p w14:paraId="50E833CE" w14:textId="77777777" w:rsidR="00841E36" w:rsidRDefault="00841E36" w:rsidP="00841E36">
            <w:pPr>
              <w:jc w:val="both"/>
              <w:rPr>
                <w:rFonts w:eastAsia="PMingLiU"/>
                <w:lang w:eastAsia="zh-TW"/>
              </w:rPr>
            </w:pPr>
          </w:p>
        </w:tc>
      </w:tr>
    </w:tbl>
    <w:p w14:paraId="45B41AA7" w14:textId="3CA254F4" w:rsidR="00250752" w:rsidRDefault="00AF098F" w:rsidP="00841E36">
      <w:pPr>
        <w:ind w:left="708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</w:t>
      </w:r>
      <w:r w:rsidR="00F77CF0">
        <w:rPr>
          <w:rFonts w:eastAsia="PMingLiU"/>
          <w:b/>
          <w:lang w:eastAsia="zh-TW"/>
        </w:rPr>
        <w:t>ovoditelj</w:t>
      </w:r>
      <w:r>
        <w:rPr>
          <w:rFonts w:eastAsia="PMingLiU"/>
          <w:b/>
          <w:lang w:eastAsia="zh-TW"/>
        </w:rPr>
        <w:t xml:space="preserve"> </w:t>
      </w:r>
      <w:r w:rsidR="00626C11">
        <w:rPr>
          <w:rFonts w:eastAsia="PMingLiU"/>
          <w:b/>
          <w:lang w:eastAsia="zh-TW"/>
        </w:rPr>
        <w:t xml:space="preserve">se </w:t>
      </w:r>
      <w:r w:rsidR="008B1CD6" w:rsidRPr="00250752">
        <w:rPr>
          <w:rFonts w:eastAsia="PMingLiU"/>
          <w:b/>
          <w:lang w:eastAsia="zh-TW"/>
        </w:rPr>
        <w:t>natjecao</w:t>
      </w:r>
      <w:r w:rsidR="00250752" w:rsidRPr="00250752">
        <w:rPr>
          <w:rFonts w:eastAsia="PMingLiU"/>
          <w:b/>
          <w:lang w:eastAsia="zh-TW"/>
        </w:rPr>
        <w:t xml:space="preserve"> </w:t>
      </w:r>
      <w:r w:rsidR="008B1CD6" w:rsidRPr="00250752">
        <w:rPr>
          <w:rFonts w:eastAsia="PMingLiU"/>
          <w:lang w:eastAsia="zh-TW"/>
        </w:rPr>
        <w:t xml:space="preserve">za financijska sredstva za prijavljeni program/projekt/manifestaciju, ali </w:t>
      </w:r>
      <w:r w:rsidR="00820857">
        <w:rPr>
          <w:rFonts w:eastAsia="PMingLiU"/>
          <w:lang w:eastAsia="zh-TW"/>
        </w:rPr>
        <w:t xml:space="preserve">je </w:t>
      </w:r>
      <w:r w:rsidR="008B1CD6" w:rsidRPr="00250752">
        <w:rPr>
          <w:rFonts w:eastAsia="PMingLiU"/>
          <w:lang w:eastAsia="zh-TW"/>
        </w:rPr>
        <w:t>postupak ocjenjivanja u tijeku.</w:t>
      </w:r>
    </w:p>
    <w:p w14:paraId="236D0DB8" w14:textId="77777777" w:rsidR="00D76CD5" w:rsidRDefault="00D76CD5">
      <w:pPr>
        <w:rPr>
          <w:rFonts w:eastAsia="PMingLiU"/>
          <w:b/>
          <w:lang w:eastAsia="zh-TW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239"/>
      </w:tblGrid>
      <w:tr w:rsidR="00250752" w14:paraId="0D5B72F9" w14:textId="77777777" w:rsidTr="00FC2801">
        <w:tc>
          <w:tcPr>
            <w:tcW w:w="3681" w:type="dxa"/>
          </w:tcPr>
          <w:p w14:paraId="7FA52061" w14:textId="7963AEA8" w:rsidR="00250752" w:rsidRPr="00A0402E" w:rsidRDefault="00A0402E">
            <w:pPr>
              <w:rPr>
                <w:rFonts w:eastAsia="PMingLiU"/>
                <w:iCs/>
                <w:lang w:eastAsia="zh-TW"/>
              </w:rPr>
            </w:pPr>
            <w:r w:rsidRPr="00A0402E">
              <w:rPr>
                <w:rFonts w:eastAsia="PMingLiU"/>
                <w:iCs/>
                <w:lang w:eastAsia="zh-TW"/>
              </w:rPr>
              <w:t>Naziv tijela</w:t>
            </w:r>
          </w:p>
        </w:tc>
        <w:tc>
          <w:tcPr>
            <w:tcW w:w="5239" w:type="dxa"/>
          </w:tcPr>
          <w:p w14:paraId="0E719957" w14:textId="77777777" w:rsidR="00250752" w:rsidRDefault="00250752">
            <w:pPr>
              <w:rPr>
                <w:rFonts w:eastAsia="PMingLiU"/>
                <w:b/>
                <w:lang w:eastAsia="zh-TW"/>
              </w:rPr>
            </w:pPr>
          </w:p>
          <w:p w14:paraId="7CD8344D" w14:textId="615ED72C" w:rsidR="00B84AD5" w:rsidRDefault="00B84AD5">
            <w:pPr>
              <w:rPr>
                <w:rFonts w:eastAsia="PMingLiU"/>
                <w:b/>
                <w:lang w:eastAsia="zh-TW"/>
              </w:rPr>
            </w:pPr>
          </w:p>
        </w:tc>
      </w:tr>
      <w:tr w:rsidR="00250752" w14:paraId="337B0159" w14:textId="77777777" w:rsidTr="00FC2801">
        <w:tc>
          <w:tcPr>
            <w:tcW w:w="3681" w:type="dxa"/>
          </w:tcPr>
          <w:p w14:paraId="08567DD2" w14:textId="31E621F2" w:rsidR="00250752" w:rsidRPr="00A0402E" w:rsidRDefault="00A0402E">
            <w:pPr>
              <w:rPr>
                <w:rFonts w:eastAsia="PMingLiU"/>
                <w:iCs/>
                <w:lang w:eastAsia="zh-TW"/>
              </w:rPr>
            </w:pPr>
            <w:r w:rsidRPr="00A0402E">
              <w:rPr>
                <w:rFonts w:eastAsia="PMingLiU"/>
                <w:iCs/>
                <w:lang w:eastAsia="zh-TW"/>
              </w:rPr>
              <w:t>Naziv natječaja na koji je prijavljen</w:t>
            </w:r>
            <w:r w:rsidR="000C5990">
              <w:rPr>
                <w:rFonts w:eastAsia="PMingLiU"/>
                <w:iCs/>
                <w:lang w:eastAsia="zh-TW"/>
              </w:rPr>
              <w:t xml:space="preserve"> </w:t>
            </w:r>
            <w:r w:rsidRPr="00A0402E">
              <w:rPr>
                <w:rFonts w:eastAsia="PMingLiU"/>
                <w:iCs/>
                <w:lang w:eastAsia="zh-TW"/>
              </w:rPr>
              <w:t>program/projekt/manifestacija</w:t>
            </w:r>
          </w:p>
        </w:tc>
        <w:tc>
          <w:tcPr>
            <w:tcW w:w="5239" w:type="dxa"/>
          </w:tcPr>
          <w:p w14:paraId="7925A013" w14:textId="77777777" w:rsidR="00250752" w:rsidRDefault="00250752">
            <w:pPr>
              <w:rPr>
                <w:rFonts w:eastAsia="PMingLiU"/>
                <w:b/>
                <w:lang w:eastAsia="zh-TW"/>
              </w:rPr>
            </w:pPr>
          </w:p>
        </w:tc>
      </w:tr>
    </w:tbl>
    <w:p w14:paraId="74338C34" w14:textId="397DAA95" w:rsidR="00093AB4" w:rsidRDefault="00093AB4" w:rsidP="00B84AD5">
      <w:pPr>
        <w:rPr>
          <w:rFonts w:eastAsia="PMingLiU"/>
          <w:b/>
          <w:lang w:eastAsia="zh-TW"/>
        </w:rPr>
      </w:pPr>
    </w:p>
    <w:p w14:paraId="3E9C48B6" w14:textId="448DA672" w:rsidR="00AF2DF4" w:rsidRDefault="008B1CD6">
      <w:r>
        <w:t xml:space="preserve">Izjavljujemo </w:t>
      </w:r>
      <w:r w:rsidR="00491F76">
        <w:t>da</w:t>
      </w:r>
      <w:r>
        <w:t xml:space="preserve"> smo vodili računa o izbjegavanju dvostrukog financiranja </w:t>
      </w:r>
      <w:r w:rsidR="00491F76">
        <w:t>te</w:t>
      </w:r>
      <w:r>
        <w:t xml:space="preserve"> isti troškovi koji su odobreni </w:t>
      </w:r>
      <w:r w:rsidR="00AF2DF4">
        <w:t xml:space="preserve">od Grada Makarske </w:t>
      </w:r>
      <w:r>
        <w:t xml:space="preserve">nisu zatraženi </w:t>
      </w:r>
      <w:r w:rsidR="00AF2DF4">
        <w:t>od drugih izvora.</w:t>
      </w:r>
    </w:p>
    <w:p w14:paraId="4478ADC7" w14:textId="77777777" w:rsidR="00093AB4" w:rsidRDefault="00093AB4"/>
    <w:p w14:paraId="64AF9337" w14:textId="613A3CDE" w:rsidR="00093AB4" w:rsidRDefault="008B1CD6">
      <w:pPr>
        <w:rPr>
          <w:b/>
        </w:rPr>
      </w:pPr>
      <w:r>
        <w:rPr>
          <w:b/>
        </w:rPr>
        <w:t xml:space="preserve">Pod kaznenom i materijalnom odgovornošću izjavljujemo da su svi podaci navedeni u </w:t>
      </w:r>
      <w:r w:rsidR="000C3DE1">
        <w:rPr>
          <w:b/>
        </w:rPr>
        <w:t xml:space="preserve">ovoj </w:t>
      </w:r>
      <w:r>
        <w:rPr>
          <w:b/>
        </w:rPr>
        <w:t>Izjavi istiniti, točni i potpuni.</w:t>
      </w:r>
    </w:p>
    <w:p w14:paraId="76C0681E" w14:textId="77777777" w:rsidR="00CC438F" w:rsidRDefault="00CC438F">
      <w:pPr>
        <w:pStyle w:val="Tijeloteksta"/>
        <w:spacing w:after="227"/>
        <w:rPr>
          <w:szCs w:val="24"/>
        </w:rPr>
      </w:pPr>
    </w:p>
    <w:p w14:paraId="4F0A896C" w14:textId="31676D1F" w:rsidR="003E5934" w:rsidRDefault="00CC438F" w:rsidP="006C44B0">
      <w:pPr>
        <w:pStyle w:val="Indeks"/>
      </w:pPr>
      <w:r>
        <w:t>U</w:t>
      </w:r>
      <w:r w:rsidR="00E17739">
        <w:t xml:space="preserve"> ___________, dana_____</w:t>
      </w:r>
      <w:r>
        <w:t xml:space="preserve"> </w:t>
      </w:r>
      <w:r w:rsidR="00D76CD5">
        <w:t xml:space="preserve"> </w:t>
      </w:r>
      <w:r>
        <w:t>202</w:t>
      </w:r>
      <w:r w:rsidR="00370B29">
        <w:t>6</w:t>
      </w:r>
      <w:r>
        <w:t>.</w:t>
      </w:r>
      <w:r w:rsidR="006450F2">
        <w:tab/>
      </w:r>
      <w:r w:rsidR="006450F2">
        <w:tab/>
      </w:r>
      <w:r w:rsidR="006450F2">
        <w:tab/>
      </w:r>
    </w:p>
    <w:p w14:paraId="4EFE4914" w14:textId="77777777" w:rsidR="00E17739" w:rsidRDefault="00E17739" w:rsidP="00E17739">
      <w:pPr>
        <w:pStyle w:val="Indeks"/>
        <w:ind w:left="2832"/>
      </w:pPr>
    </w:p>
    <w:p w14:paraId="11018705" w14:textId="0460EECB" w:rsidR="006C44B0" w:rsidRDefault="006C44B0" w:rsidP="00E17739">
      <w:pPr>
        <w:pStyle w:val="Indeks"/>
        <w:ind w:left="3540" w:firstLine="708"/>
      </w:pPr>
      <w:r>
        <w:t>MP</w:t>
      </w:r>
      <w:r w:rsidR="006450F2">
        <w:tab/>
      </w:r>
      <w:r w:rsidR="006450F2">
        <w:tab/>
        <w:t>Ime i prezime</w:t>
      </w:r>
      <w:r w:rsidR="007D7701">
        <w:t xml:space="preserve"> i potpis</w:t>
      </w:r>
      <w:r w:rsidR="006450F2">
        <w:t xml:space="preserve"> </w:t>
      </w:r>
    </w:p>
    <w:p w14:paraId="2E6AF407" w14:textId="52B1FB46" w:rsidR="007F2AA9" w:rsidRDefault="00CC438F" w:rsidP="006C44B0">
      <w:pPr>
        <w:pStyle w:val="Indeks"/>
        <w:ind w:left="4956" w:firstLine="708"/>
      </w:pPr>
      <w:r>
        <w:rPr>
          <w:bCs/>
        </w:rPr>
        <w:t>osobe ovlaštene za zastupanje</w:t>
      </w:r>
    </w:p>
    <w:p w14:paraId="33E94599" w14:textId="77777777" w:rsidR="00A0402E" w:rsidRDefault="00A0402E">
      <w:pPr>
        <w:pStyle w:val="Tijeloteksta"/>
        <w:spacing w:after="227"/>
        <w:rPr>
          <w:szCs w:val="24"/>
        </w:rPr>
      </w:pPr>
    </w:p>
    <w:p w14:paraId="238BCC73" w14:textId="77777777" w:rsidR="00093AB4" w:rsidRDefault="00093AB4"/>
    <w:sectPr w:rsidR="00093AB4">
      <w:headerReference w:type="default" r:id="rId7"/>
      <w:pgSz w:w="11906" w:h="16838"/>
      <w:pgMar w:top="766" w:right="1700" w:bottom="720" w:left="1276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5C487" w14:textId="77777777" w:rsidR="009A3080" w:rsidRDefault="009A3080">
      <w:r>
        <w:separator/>
      </w:r>
    </w:p>
  </w:endnote>
  <w:endnote w:type="continuationSeparator" w:id="0">
    <w:p w14:paraId="768281AC" w14:textId="77777777" w:rsidR="009A3080" w:rsidRDefault="009A3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987E" w14:textId="77777777" w:rsidR="009A3080" w:rsidRDefault="009A3080">
      <w:r>
        <w:separator/>
      </w:r>
    </w:p>
  </w:footnote>
  <w:footnote w:type="continuationSeparator" w:id="0">
    <w:p w14:paraId="7001607B" w14:textId="77777777" w:rsidR="009A3080" w:rsidRDefault="009A3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323" w:type="dxa"/>
      <w:jc w:val="righ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83" w:type="dxa"/>
      </w:tblCellMar>
      <w:tblLook w:val="04A0" w:firstRow="1" w:lastRow="0" w:firstColumn="1" w:lastColumn="0" w:noHBand="0" w:noVBand="1"/>
    </w:tblPr>
    <w:tblGrid>
      <w:gridCol w:w="2323"/>
    </w:tblGrid>
    <w:tr w:rsidR="00093AB4" w14:paraId="64D32580" w14:textId="77777777" w:rsidTr="006C44AA">
      <w:trPr>
        <w:jc w:val="right"/>
      </w:trPr>
      <w:tc>
        <w:tcPr>
          <w:tcW w:w="232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tcMar>
            <w:left w:w="83" w:type="dxa"/>
          </w:tcMar>
        </w:tcPr>
        <w:p w14:paraId="56570E79" w14:textId="372F6450" w:rsidR="00093AB4" w:rsidRDefault="007D23B1" w:rsidP="006C44AA">
          <w:pPr>
            <w:rPr>
              <w:b/>
            </w:rPr>
          </w:pPr>
          <w:r>
            <w:rPr>
              <w:b/>
            </w:rPr>
            <w:t>(</w:t>
          </w:r>
          <w:r w:rsidR="006C44AA">
            <w:rPr>
              <w:b/>
            </w:rPr>
            <w:t xml:space="preserve">OBRAZAC </w:t>
          </w:r>
          <w:r w:rsidR="005949A5">
            <w:rPr>
              <w:b/>
            </w:rPr>
            <w:t>D</w:t>
          </w:r>
          <w:r>
            <w:rPr>
              <w:b/>
            </w:rPr>
            <w:t>-2</w:t>
          </w:r>
          <w:r w:rsidR="001059E5">
            <w:rPr>
              <w:b/>
            </w:rPr>
            <w:t>6</w:t>
          </w:r>
          <w:r>
            <w:rPr>
              <w:b/>
            </w:rPr>
            <w:t>)</w:t>
          </w:r>
        </w:p>
      </w:tc>
    </w:tr>
  </w:tbl>
  <w:p w14:paraId="13528EC6" w14:textId="77777777" w:rsidR="00093AB4" w:rsidRDefault="00093A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6A1"/>
    <w:multiLevelType w:val="multilevel"/>
    <w:tmpl w:val="1114686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71CA1"/>
    <w:multiLevelType w:val="multilevel"/>
    <w:tmpl w:val="0960EA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573869">
    <w:abstractNumId w:val="0"/>
  </w:num>
  <w:num w:numId="2" w16cid:durableId="98678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4"/>
    <w:rsid w:val="00093AB4"/>
    <w:rsid w:val="000B3EAE"/>
    <w:rsid w:val="000C3DE1"/>
    <w:rsid w:val="000C5990"/>
    <w:rsid w:val="001059E5"/>
    <w:rsid w:val="001156ED"/>
    <w:rsid w:val="00137DB9"/>
    <w:rsid w:val="001D363A"/>
    <w:rsid w:val="00250752"/>
    <w:rsid w:val="00254450"/>
    <w:rsid w:val="002969A2"/>
    <w:rsid w:val="002A66F3"/>
    <w:rsid w:val="002D5D03"/>
    <w:rsid w:val="00325F86"/>
    <w:rsid w:val="00370B29"/>
    <w:rsid w:val="003E5934"/>
    <w:rsid w:val="00491F76"/>
    <w:rsid w:val="005118E2"/>
    <w:rsid w:val="0054248D"/>
    <w:rsid w:val="005949A5"/>
    <w:rsid w:val="005D36D7"/>
    <w:rsid w:val="00626C11"/>
    <w:rsid w:val="00634497"/>
    <w:rsid w:val="006450F2"/>
    <w:rsid w:val="006C44AA"/>
    <w:rsid w:val="006C44B0"/>
    <w:rsid w:val="006F26A2"/>
    <w:rsid w:val="006F4679"/>
    <w:rsid w:val="00727D22"/>
    <w:rsid w:val="00793377"/>
    <w:rsid w:val="007D03CB"/>
    <w:rsid w:val="007D23B1"/>
    <w:rsid w:val="007D7701"/>
    <w:rsid w:val="007F2AA9"/>
    <w:rsid w:val="0080143A"/>
    <w:rsid w:val="00820857"/>
    <w:rsid w:val="00841E36"/>
    <w:rsid w:val="00861E7A"/>
    <w:rsid w:val="008B1CD6"/>
    <w:rsid w:val="008D758A"/>
    <w:rsid w:val="008F5F29"/>
    <w:rsid w:val="009A3080"/>
    <w:rsid w:val="009B5677"/>
    <w:rsid w:val="009C548B"/>
    <w:rsid w:val="00A0402E"/>
    <w:rsid w:val="00AF098F"/>
    <w:rsid w:val="00AF2DF4"/>
    <w:rsid w:val="00B11EF8"/>
    <w:rsid w:val="00B15A12"/>
    <w:rsid w:val="00B50585"/>
    <w:rsid w:val="00B84AD5"/>
    <w:rsid w:val="00B94E41"/>
    <w:rsid w:val="00BC2C7E"/>
    <w:rsid w:val="00C343D4"/>
    <w:rsid w:val="00C86F02"/>
    <w:rsid w:val="00C910CB"/>
    <w:rsid w:val="00CC438F"/>
    <w:rsid w:val="00CF2F7D"/>
    <w:rsid w:val="00D15178"/>
    <w:rsid w:val="00D712EB"/>
    <w:rsid w:val="00D76CD5"/>
    <w:rsid w:val="00DF6029"/>
    <w:rsid w:val="00E17739"/>
    <w:rsid w:val="00E247F2"/>
    <w:rsid w:val="00EF25D0"/>
    <w:rsid w:val="00EF593D"/>
    <w:rsid w:val="00F77CF0"/>
    <w:rsid w:val="00F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FB41"/>
  <w15:docId w15:val="{03E2531C-653D-4D80-88C2-E2A0E369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color w:val="00000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Zaglavlje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qFormat/>
    <w:rsid w:val="0096777D"/>
    <w:rPr>
      <w:sz w:val="20"/>
      <w:szCs w:val="20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Perpetuum Mobile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dc:description/>
  <cp:lastModifiedBy>Dražen Kuzmanić</cp:lastModifiedBy>
  <cp:revision>13</cp:revision>
  <cp:lastPrinted>2025-05-16T11:39:00Z</cp:lastPrinted>
  <dcterms:created xsi:type="dcterms:W3CDTF">2026-02-23T08:00:00Z</dcterms:created>
  <dcterms:modified xsi:type="dcterms:W3CDTF">2026-05-19T10:57:00Z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Perpetuum Mobile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