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AE3" w:rsidRDefault="00DD6243">
      <w:pPr>
        <w:pStyle w:val="Bezproreda"/>
        <w:jc w:val="center"/>
        <w:rPr>
          <w:rFonts w:ascii="Georgia" w:eastAsia="Georgia" w:hAnsi="Georgia" w:cs="Georgia"/>
          <w:color w:val="2E74B5"/>
          <w:sz w:val="28"/>
          <w:szCs w:val="28"/>
          <w:u w:color="2E74B5"/>
        </w:rPr>
      </w:pPr>
      <w:r>
        <w:rPr>
          <w:rFonts w:ascii="Georgia" w:hAnsi="Georgia"/>
          <w:color w:val="2E74B5"/>
          <w:sz w:val="28"/>
          <w:szCs w:val="28"/>
          <w:u w:color="2E74B5"/>
        </w:rPr>
        <w:t>PONUDA</w:t>
      </w:r>
    </w:p>
    <w:p w:rsidR="00DE0AE3" w:rsidRDefault="00DD6243">
      <w:pPr>
        <w:pStyle w:val="Bezproreda"/>
        <w:jc w:val="center"/>
        <w:rPr>
          <w:rFonts w:ascii="Georgia" w:eastAsia="Georgia" w:hAnsi="Georgia" w:cs="Georgia"/>
          <w:color w:val="2E74B5"/>
          <w:sz w:val="32"/>
          <w:szCs w:val="32"/>
          <w:u w:color="2E74B5"/>
        </w:rPr>
      </w:pPr>
      <w:r>
        <w:rPr>
          <w:rFonts w:ascii="Georgia" w:hAnsi="Georgia"/>
          <w:color w:val="2E74B5"/>
          <w:sz w:val="28"/>
          <w:szCs w:val="28"/>
          <w:u w:color="2E74B5"/>
        </w:rPr>
        <w:t>za zakup ku</w:t>
      </w:r>
      <w:r>
        <w:rPr>
          <w:rFonts w:ascii="Georgia" w:hAnsi="Georgia"/>
          <w:color w:val="2E74B5"/>
          <w:sz w:val="28"/>
          <w:szCs w:val="28"/>
          <w:u w:color="2E74B5"/>
        </w:rPr>
        <w:t>ć</w:t>
      </w:r>
      <w:r>
        <w:rPr>
          <w:rFonts w:ascii="Georgia" w:hAnsi="Georgia"/>
          <w:color w:val="2E74B5"/>
          <w:sz w:val="28"/>
          <w:szCs w:val="28"/>
          <w:u w:color="2E74B5"/>
        </w:rPr>
        <w:t xml:space="preserve">ica za obavljanje djelatnosti ugostiteljstva </w:t>
      </w:r>
    </w:p>
    <w:p w:rsidR="00DE0AE3" w:rsidRDefault="00DD6243">
      <w:pPr>
        <w:pStyle w:val="Bezproreda"/>
        <w:jc w:val="center"/>
        <w:rPr>
          <w:rFonts w:ascii="Georgia" w:eastAsia="Georgia" w:hAnsi="Georgia" w:cs="Georgia"/>
          <w:color w:val="2E74B5"/>
          <w:sz w:val="28"/>
          <w:szCs w:val="28"/>
          <w:u w:color="2E74B5"/>
        </w:rPr>
      </w:pPr>
      <w:r>
        <w:rPr>
          <w:rFonts w:ascii="Georgia" w:hAnsi="Georgia"/>
          <w:color w:val="2E74B5"/>
          <w:sz w:val="28"/>
          <w:szCs w:val="28"/>
          <w:u w:color="2E74B5"/>
        </w:rPr>
        <w:t>za vrijeme Adventa u Makarskoj2023.</w:t>
      </w:r>
    </w:p>
    <w:p w:rsidR="00DE0AE3" w:rsidRDefault="00DD6243">
      <w:pPr>
        <w:pStyle w:val="Bezproreda"/>
        <w:jc w:val="center"/>
        <w:rPr>
          <w:rFonts w:ascii="Georgia" w:eastAsia="Georgia" w:hAnsi="Georgia" w:cs="Georgia"/>
          <w:color w:val="2E74B5"/>
          <w:sz w:val="28"/>
          <w:szCs w:val="28"/>
          <w:u w:color="2E74B5"/>
        </w:rPr>
      </w:pPr>
      <w:r>
        <w:rPr>
          <w:rFonts w:ascii="Georgia" w:hAnsi="Georgia"/>
          <w:color w:val="2E74B5"/>
          <w:sz w:val="28"/>
          <w:szCs w:val="28"/>
          <w:u w:color="2E74B5"/>
        </w:rPr>
        <w:t>03. prosinca 2023. do 08. sije</w:t>
      </w:r>
      <w:r>
        <w:rPr>
          <w:rFonts w:ascii="Georgia" w:hAnsi="Georgia"/>
          <w:color w:val="2E74B5"/>
          <w:sz w:val="28"/>
          <w:szCs w:val="28"/>
          <w:u w:color="2E74B5"/>
        </w:rPr>
        <w:t>č</w:t>
      </w:r>
      <w:r>
        <w:rPr>
          <w:rFonts w:ascii="Georgia" w:hAnsi="Georgia"/>
          <w:color w:val="2E74B5"/>
          <w:sz w:val="28"/>
          <w:szCs w:val="28"/>
          <w:u w:color="2E74B5"/>
        </w:rPr>
        <w:t xml:space="preserve">nja 2024.g. </w:t>
      </w:r>
    </w:p>
    <w:p w:rsidR="00DE0AE3" w:rsidRDefault="00DE0AE3">
      <w:pPr>
        <w:pStyle w:val="Bezproreda"/>
        <w:rPr>
          <w:sz w:val="24"/>
          <w:szCs w:val="24"/>
        </w:rPr>
      </w:pPr>
    </w:p>
    <w:p w:rsidR="00DE0AE3" w:rsidRDefault="00DE0AE3">
      <w:pPr>
        <w:pStyle w:val="Bezproreda"/>
        <w:rPr>
          <w:rFonts w:ascii="Georgia" w:eastAsia="Georgia" w:hAnsi="Georgia" w:cs="Georgia"/>
          <w:b/>
          <w:bCs/>
          <w:color w:val="2E74B5"/>
          <w:sz w:val="28"/>
          <w:szCs w:val="28"/>
          <w:u w:color="2E74B5"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38"/>
        <w:gridCol w:w="1843"/>
        <w:gridCol w:w="5381"/>
      </w:tblGrid>
      <w:tr w:rsidR="00DE0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/>
        </w:trPr>
        <w:tc>
          <w:tcPr>
            <w:tcW w:w="3681" w:type="dxa"/>
            <w:gridSpan w:val="2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AE3" w:rsidRDefault="00DE0AE3">
            <w:pPr>
              <w:pStyle w:val="Tijelo"/>
              <w:rPr>
                <w:rFonts w:ascii="Georgia" w:eastAsia="Georgia" w:hAnsi="Georgia" w:cs="Georgia"/>
                <w:color w:val="2F5496"/>
                <w:sz w:val="20"/>
                <w:szCs w:val="20"/>
                <w:u w:color="2F5496"/>
              </w:rPr>
            </w:pPr>
          </w:p>
          <w:p w:rsidR="00DE0AE3" w:rsidRDefault="00DD6243">
            <w:pPr>
              <w:pStyle w:val="Tijelo"/>
              <w:spacing w:after="0" w:line="240" w:lineRule="auto"/>
            </w:pPr>
            <w:r>
              <w:rPr>
                <w:rFonts w:ascii="Georgia" w:hAnsi="Georgia"/>
                <w:color w:val="2F5496"/>
                <w:sz w:val="20"/>
                <w:szCs w:val="20"/>
                <w:u w:color="2F5496"/>
              </w:rPr>
              <w:t>Naziv/Ime i prezime ponuditelja:</w:t>
            </w:r>
          </w:p>
        </w:tc>
        <w:tc>
          <w:tcPr>
            <w:tcW w:w="538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AE3" w:rsidRDefault="00DE0AE3"/>
        </w:tc>
      </w:tr>
      <w:tr w:rsidR="00DE0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3681" w:type="dxa"/>
            <w:gridSpan w:val="2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AE3" w:rsidRDefault="00DE0AE3">
            <w:pPr>
              <w:pStyle w:val="Tijelo"/>
              <w:spacing w:after="0" w:line="240" w:lineRule="auto"/>
              <w:rPr>
                <w:rFonts w:ascii="Georgia" w:eastAsia="Georgia" w:hAnsi="Georgia" w:cs="Georgia"/>
                <w:color w:val="2F5496"/>
                <w:sz w:val="20"/>
                <w:szCs w:val="20"/>
                <w:u w:color="2F5496"/>
              </w:rPr>
            </w:pPr>
          </w:p>
          <w:p w:rsidR="00DE0AE3" w:rsidRDefault="00DD6243">
            <w:pPr>
              <w:pStyle w:val="Tijelo"/>
              <w:spacing w:after="0" w:line="240" w:lineRule="auto"/>
            </w:pPr>
            <w:r>
              <w:rPr>
                <w:rFonts w:ascii="Georgia" w:hAnsi="Georgia"/>
                <w:color w:val="2F5496"/>
                <w:sz w:val="20"/>
                <w:szCs w:val="20"/>
                <w:u w:color="2F5496"/>
              </w:rPr>
              <w:t>Adresa sjedi</w:t>
            </w:r>
            <w:r>
              <w:rPr>
                <w:rFonts w:ascii="Georgia" w:hAnsi="Georgia"/>
                <w:color w:val="2F5496"/>
                <w:sz w:val="20"/>
                <w:szCs w:val="20"/>
                <w:u w:color="2F5496"/>
              </w:rPr>
              <w:t>š</w:t>
            </w:r>
            <w:r>
              <w:rPr>
                <w:rFonts w:ascii="Georgia" w:hAnsi="Georgia"/>
                <w:color w:val="2F5496"/>
                <w:sz w:val="20"/>
                <w:szCs w:val="20"/>
                <w:u w:color="2F5496"/>
              </w:rPr>
              <w:t>ta/prebivali</w:t>
            </w:r>
            <w:r>
              <w:rPr>
                <w:rFonts w:ascii="Georgia" w:hAnsi="Georgia"/>
                <w:color w:val="2F5496"/>
                <w:sz w:val="20"/>
                <w:szCs w:val="20"/>
                <w:u w:color="2F5496"/>
              </w:rPr>
              <w:t>š</w:t>
            </w:r>
            <w:r>
              <w:rPr>
                <w:rFonts w:ascii="Georgia" w:hAnsi="Georgia"/>
                <w:color w:val="2F5496"/>
                <w:sz w:val="20"/>
                <w:szCs w:val="20"/>
                <w:u w:color="2F5496"/>
              </w:rPr>
              <w:t>ta:</w:t>
            </w:r>
          </w:p>
        </w:tc>
        <w:tc>
          <w:tcPr>
            <w:tcW w:w="538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AE3" w:rsidRDefault="00DE0AE3"/>
        </w:tc>
      </w:tr>
      <w:tr w:rsidR="00DE0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1838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AE3" w:rsidRDefault="00DE0AE3">
            <w:pPr>
              <w:pStyle w:val="Tijelo"/>
              <w:spacing w:after="0" w:line="240" w:lineRule="auto"/>
              <w:rPr>
                <w:rFonts w:ascii="Georgia" w:eastAsia="Georgia" w:hAnsi="Georgia" w:cs="Georgia"/>
                <w:b/>
                <w:bCs/>
                <w:color w:val="2F5496"/>
                <w:sz w:val="20"/>
                <w:szCs w:val="20"/>
                <w:u w:color="2F5496"/>
              </w:rPr>
            </w:pPr>
          </w:p>
          <w:p w:rsidR="00DE0AE3" w:rsidRDefault="00DE0AE3">
            <w:pPr>
              <w:pStyle w:val="Tijelo"/>
              <w:spacing w:after="0" w:line="240" w:lineRule="auto"/>
              <w:rPr>
                <w:rFonts w:ascii="Georgia" w:eastAsia="Georgia" w:hAnsi="Georgia" w:cs="Georgia"/>
                <w:color w:val="2F5496"/>
                <w:sz w:val="20"/>
                <w:szCs w:val="20"/>
                <w:u w:color="2F5496"/>
              </w:rPr>
            </w:pPr>
          </w:p>
          <w:p w:rsidR="00DE0AE3" w:rsidRDefault="00DE0AE3">
            <w:pPr>
              <w:pStyle w:val="Tijelo"/>
              <w:spacing w:after="0" w:line="240" w:lineRule="auto"/>
              <w:rPr>
                <w:rFonts w:ascii="Georgia" w:eastAsia="Georgia" w:hAnsi="Georgia" w:cs="Georgia"/>
                <w:color w:val="2F5496"/>
                <w:sz w:val="20"/>
                <w:szCs w:val="20"/>
                <w:u w:color="2F5496"/>
              </w:rPr>
            </w:pPr>
          </w:p>
          <w:p w:rsidR="00DE0AE3" w:rsidRDefault="00DD6243">
            <w:pPr>
              <w:pStyle w:val="Tijelo"/>
              <w:spacing w:after="0" w:line="240" w:lineRule="auto"/>
              <w:rPr>
                <w:rFonts w:ascii="Georgia" w:eastAsia="Georgia" w:hAnsi="Georgia" w:cs="Georgia"/>
                <w:color w:val="2F5496"/>
                <w:sz w:val="20"/>
                <w:szCs w:val="20"/>
                <w:u w:color="2F5496"/>
              </w:rPr>
            </w:pPr>
            <w:r>
              <w:rPr>
                <w:rFonts w:ascii="Georgia" w:hAnsi="Georgia"/>
                <w:color w:val="2F5496"/>
                <w:sz w:val="20"/>
                <w:szCs w:val="20"/>
                <w:u w:color="2F5496"/>
              </w:rPr>
              <w:t xml:space="preserve">Kontakt podaci: </w:t>
            </w:r>
          </w:p>
          <w:p w:rsidR="00DE0AE3" w:rsidRDefault="00DE0AE3">
            <w:pPr>
              <w:pStyle w:val="Tijelo"/>
              <w:spacing w:after="0" w:line="240" w:lineRule="auto"/>
              <w:rPr>
                <w:rFonts w:ascii="Georgia" w:eastAsia="Georgia" w:hAnsi="Georgia" w:cs="Georgia"/>
                <w:color w:val="2F5496"/>
                <w:sz w:val="20"/>
                <w:szCs w:val="20"/>
                <w:u w:color="2F5496"/>
              </w:rPr>
            </w:pPr>
          </w:p>
          <w:p w:rsidR="00DE0AE3" w:rsidRDefault="00DE0AE3">
            <w:pPr>
              <w:pStyle w:val="Tijelo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AE3" w:rsidRDefault="00DE0AE3">
            <w:pPr>
              <w:pStyle w:val="Tijelo"/>
              <w:spacing w:after="0" w:line="240" w:lineRule="auto"/>
              <w:rPr>
                <w:rFonts w:ascii="Georgia" w:eastAsia="Georgia" w:hAnsi="Georgia" w:cs="Georgia"/>
                <w:color w:val="2F5496"/>
                <w:sz w:val="20"/>
                <w:szCs w:val="20"/>
                <w:u w:color="2F5496"/>
              </w:rPr>
            </w:pPr>
          </w:p>
          <w:p w:rsidR="00DE0AE3" w:rsidRDefault="00DD6243">
            <w:pPr>
              <w:pStyle w:val="Tijelo"/>
              <w:spacing w:after="0" w:line="240" w:lineRule="auto"/>
              <w:rPr>
                <w:rFonts w:ascii="Georgia" w:eastAsia="Georgia" w:hAnsi="Georgia" w:cs="Georgia"/>
                <w:color w:val="2F5496"/>
                <w:sz w:val="20"/>
                <w:szCs w:val="20"/>
                <w:u w:color="2F5496"/>
              </w:rPr>
            </w:pPr>
            <w:r>
              <w:rPr>
                <w:rFonts w:ascii="Georgia" w:hAnsi="Georgia"/>
                <w:color w:val="2F5496"/>
                <w:sz w:val="20"/>
                <w:szCs w:val="20"/>
                <w:u w:color="2F5496"/>
              </w:rPr>
              <w:t>Ime i prezime</w:t>
            </w:r>
          </w:p>
          <w:p w:rsidR="00DE0AE3" w:rsidRDefault="00DD6243">
            <w:pPr>
              <w:pStyle w:val="Tijelo"/>
              <w:spacing w:after="0" w:line="240" w:lineRule="auto"/>
            </w:pPr>
            <w:r>
              <w:rPr>
                <w:rFonts w:ascii="Georgia" w:hAnsi="Georgia"/>
                <w:color w:val="2F5496"/>
                <w:sz w:val="20"/>
                <w:szCs w:val="20"/>
                <w:u w:color="2F5496"/>
              </w:rPr>
              <w:t>odgovorne osobe:</w:t>
            </w:r>
          </w:p>
        </w:tc>
        <w:tc>
          <w:tcPr>
            <w:tcW w:w="538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AE3" w:rsidRDefault="00DE0AE3"/>
        </w:tc>
      </w:tr>
      <w:tr w:rsidR="00DE0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1838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</w:tcPr>
          <w:p w:rsidR="00DE0AE3" w:rsidRDefault="00DE0AE3"/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AE3" w:rsidRDefault="00DE0AE3">
            <w:pPr>
              <w:pStyle w:val="Tijelo"/>
              <w:spacing w:after="0" w:line="240" w:lineRule="auto"/>
              <w:rPr>
                <w:rFonts w:ascii="Georgia" w:eastAsia="Georgia" w:hAnsi="Georgia" w:cs="Georgia"/>
                <w:color w:val="2F5496"/>
                <w:sz w:val="20"/>
                <w:szCs w:val="20"/>
                <w:u w:color="2F5496"/>
              </w:rPr>
            </w:pPr>
          </w:p>
          <w:p w:rsidR="00DE0AE3" w:rsidRDefault="00DD6243">
            <w:pPr>
              <w:pStyle w:val="Tijelo"/>
              <w:spacing w:after="0" w:line="240" w:lineRule="auto"/>
            </w:pPr>
            <w:r>
              <w:rPr>
                <w:rFonts w:ascii="Georgia" w:hAnsi="Georgia"/>
                <w:color w:val="2F5496"/>
                <w:sz w:val="20"/>
                <w:szCs w:val="20"/>
                <w:u w:color="2F5496"/>
                <w:lang w:val="de-DE"/>
              </w:rPr>
              <w:t>Telefon/fax:</w:t>
            </w:r>
          </w:p>
        </w:tc>
        <w:tc>
          <w:tcPr>
            <w:tcW w:w="538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AE3" w:rsidRDefault="00DE0AE3"/>
        </w:tc>
      </w:tr>
      <w:tr w:rsidR="00DE0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1838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</w:tcPr>
          <w:p w:rsidR="00DE0AE3" w:rsidRDefault="00DE0AE3"/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AE3" w:rsidRDefault="00DE0AE3">
            <w:pPr>
              <w:pStyle w:val="Tijelo"/>
              <w:spacing w:after="0" w:line="240" w:lineRule="auto"/>
              <w:rPr>
                <w:rFonts w:ascii="Georgia" w:eastAsia="Georgia" w:hAnsi="Georgia" w:cs="Georgia"/>
                <w:color w:val="2F5496"/>
                <w:sz w:val="20"/>
                <w:szCs w:val="20"/>
                <w:u w:color="2F5496"/>
              </w:rPr>
            </w:pPr>
          </w:p>
          <w:p w:rsidR="00DE0AE3" w:rsidRDefault="00DD6243">
            <w:pPr>
              <w:pStyle w:val="Tijelo"/>
              <w:spacing w:after="0" w:line="240" w:lineRule="auto"/>
            </w:pPr>
            <w:r>
              <w:rPr>
                <w:rFonts w:ascii="Georgia" w:hAnsi="Georgia"/>
                <w:color w:val="2F5496"/>
                <w:sz w:val="20"/>
                <w:szCs w:val="20"/>
                <w:u w:color="2F5496"/>
              </w:rPr>
              <w:t>E-mail:</w:t>
            </w:r>
          </w:p>
        </w:tc>
        <w:tc>
          <w:tcPr>
            <w:tcW w:w="538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AE3" w:rsidRDefault="00DE0AE3"/>
        </w:tc>
      </w:tr>
      <w:tr w:rsidR="00DE0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/>
        </w:trPr>
        <w:tc>
          <w:tcPr>
            <w:tcW w:w="1838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</w:tcPr>
          <w:p w:rsidR="00DE0AE3" w:rsidRDefault="00DE0AE3"/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AE3" w:rsidRDefault="00DE0AE3">
            <w:pPr>
              <w:pStyle w:val="Tijelo"/>
              <w:spacing w:after="0" w:line="240" w:lineRule="auto"/>
              <w:rPr>
                <w:rFonts w:ascii="Georgia" w:eastAsia="Georgia" w:hAnsi="Georgia" w:cs="Georgia"/>
                <w:color w:val="2F5496"/>
                <w:sz w:val="20"/>
                <w:szCs w:val="20"/>
                <w:u w:color="2F5496"/>
              </w:rPr>
            </w:pPr>
          </w:p>
          <w:p w:rsidR="00DE0AE3" w:rsidRDefault="00DD6243">
            <w:pPr>
              <w:pStyle w:val="Tijelo"/>
              <w:spacing w:after="0" w:line="240" w:lineRule="auto"/>
            </w:pPr>
            <w:r>
              <w:rPr>
                <w:rFonts w:ascii="Georgia" w:hAnsi="Georgia"/>
                <w:color w:val="2F5496"/>
                <w:sz w:val="20"/>
                <w:szCs w:val="20"/>
                <w:u w:color="2F5496"/>
              </w:rPr>
              <w:t xml:space="preserve">Broj </w:t>
            </w:r>
            <w:r>
              <w:rPr>
                <w:rFonts w:ascii="Georgia" w:hAnsi="Georgia"/>
                <w:color w:val="2F5496"/>
                <w:sz w:val="20"/>
                <w:szCs w:val="20"/>
                <w:u w:color="2F5496"/>
              </w:rPr>
              <w:t>ž</w:t>
            </w:r>
            <w:r>
              <w:rPr>
                <w:rFonts w:ascii="Georgia" w:hAnsi="Georgia"/>
                <w:color w:val="2F5496"/>
                <w:sz w:val="20"/>
                <w:szCs w:val="20"/>
                <w:u w:color="2F5496"/>
                <w:lang w:val="pt-PT"/>
              </w:rPr>
              <w:t>iro ra</w:t>
            </w:r>
            <w:r>
              <w:rPr>
                <w:rFonts w:ascii="Georgia" w:hAnsi="Georgia"/>
                <w:color w:val="2F5496"/>
                <w:sz w:val="20"/>
                <w:szCs w:val="20"/>
                <w:u w:color="2F5496"/>
              </w:rPr>
              <w:t>č</w:t>
            </w:r>
            <w:r>
              <w:rPr>
                <w:rFonts w:ascii="Georgia" w:hAnsi="Georgia"/>
                <w:color w:val="2F5496"/>
                <w:sz w:val="20"/>
                <w:szCs w:val="20"/>
                <w:u w:color="2F5496"/>
              </w:rPr>
              <w:t>una (IBAN) i naziv banke:</w:t>
            </w:r>
          </w:p>
        </w:tc>
        <w:tc>
          <w:tcPr>
            <w:tcW w:w="538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AE3" w:rsidRDefault="00DE0AE3"/>
        </w:tc>
      </w:tr>
      <w:tr w:rsidR="00DE0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/>
        </w:trPr>
        <w:tc>
          <w:tcPr>
            <w:tcW w:w="3681" w:type="dxa"/>
            <w:gridSpan w:val="2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AE3" w:rsidRDefault="00DE0AE3">
            <w:pPr>
              <w:pStyle w:val="Bezproreda"/>
              <w:jc w:val="both"/>
              <w:rPr>
                <w:rFonts w:ascii="Georgia" w:eastAsia="Georgia" w:hAnsi="Georgia" w:cs="Georgia"/>
                <w:b/>
                <w:bCs/>
                <w:color w:val="1F4E79"/>
                <w:sz w:val="20"/>
                <w:szCs w:val="20"/>
                <w:u w:color="1F4E79"/>
              </w:rPr>
            </w:pPr>
          </w:p>
          <w:p w:rsidR="00DE0AE3" w:rsidRDefault="00DD6243">
            <w:pPr>
              <w:pStyle w:val="Bezproreda"/>
              <w:jc w:val="both"/>
              <w:rPr>
                <w:rFonts w:ascii="Georgia" w:eastAsia="Georgia" w:hAnsi="Georgia" w:cs="Georgia"/>
                <w:b/>
                <w:bCs/>
                <w:color w:val="1F4E79"/>
                <w:sz w:val="20"/>
                <w:szCs w:val="20"/>
                <w:u w:color="1F4E79"/>
              </w:rPr>
            </w:pPr>
            <w:r>
              <w:rPr>
                <w:rFonts w:ascii="Georgia" w:hAnsi="Georgia"/>
                <w:color w:val="1F4E79"/>
                <w:sz w:val="20"/>
                <w:szCs w:val="20"/>
                <w:u w:color="1F4E79"/>
              </w:rPr>
              <w:t>Lokacija</w:t>
            </w:r>
          </w:p>
          <w:p w:rsidR="00DE0AE3" w:rsidRDefault="00DD6243">
            <w:pPr>
              <w:pStyle w:val="Tijelo"/>
              <w:spacing w:after="0" w:line="240" w:lineRule="auto"/>
            </w:pPr>
            <w:r>
              <w:rPr>
                <w:rFonts w:ascii="Georgia" w:hAnsi="Georgia"/>
                <w:color w:val="1F4E79"/>
                <w:sz w:val="20"/>
                <w:szCs w:val="20"/>
                <w:u w:color="1F4E79"/>
              </w:rPr>
              <w:t>(</w:t>
            </w:r>
            <w:r>
              <w:rPr>
                <w:rFonts w:ascii="Georgia" w:hAnsi="Georgia"/>
                <w:i/>
                <w:iCs/>
                <w:color w:val="1F4E79"/>
                <w:sz w:val="20"/>
                <w:szCs w:val="20"/>
                <w:u w:color="1F4E79"/>
              </w:rPr>
              <w:t>zaokru</w:t>
            </w:r>
            <w:r>
              <w:rPr>
                <w:rFonts w:ascii="Georgia" w:hAnsi="Georgia"/>
                <w:i/>
                <w:iCs/>
                <w:color w:val="1F4E79"/>
                <w:sz w:val="20"/>
                <w:szCs w:val="20"/>
                <w:u w:color="1F4E79"/>
              </w:rPr>
              <w:t>ž</w:t>
            </w:r>
            <w:r>
              <w:rPr>
                <w:rFonts w:ascii="Georgia" w:hAnsi="Georgia"/>
                <w:i/>
                <w:iCs/>
                <w:color w:val="1F4E79"/>
                <w:sz w:val="20"/>
                <w:szCs w:val="20"/>
                <w:u w:color="1F4E79"/>
              </w:rPr>
              <w:t>iti odabrano</w:t>
            </w:r>
            <w:r>
              <w:rPr>
                <w:rFonts w:ascii="Georgia" w:hAnsi="Georgia"/>
                <w:color w:val="1F4E79"/>
                <w:sz w:val="20"/>
                <w:szCs w:val="20"/>
                <w:u w:color="1F4E79"/>
              </w:rPr>
              <w:t>)</w:t>
            </w:r>
          </w:p>
        </w:tc>
        <w:tc>
          <w:tcPr>
            <w:tcW w:w="538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80" w:type="dxa"/>
              <w:left w:w="401" w:type="dxa"/>
              <w:bottom w:w="80" w:type="dxa"/>
              <w:right w:w="80" w:type="dxa"/>
            </w:tcMar>
          </w:tcPr>
          <w:p w:rsidR="00DE0AE3" w:rsidRDefault="00DE0AE3">
            <w:pPr>
              <w:pStyle w:val="Bezproreda"/>
              <w:ind w:left="321"/>
              <w:jc w:val="both"/>
              <w:rPr>
                <w:rFonts w:ascii="Georgia" w:eastAsia="Georgia" w:hAnsi="Georgia" w:cs="Georgia"/>
                <w:b/>
                <w:bCs/>
                <w:color w:val="1F4E79"/>
                <w:sz w:val="20"/>
                <w:szCs w:val="20"/>
                <w:u w:color="1F4E79"/>
              </w:rPr>
            </w:pPr>
          </w:p>
          <w:p w:rsidR="00DE0AE3" w:rsidRDefault="00DD6243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Georgia" w:hAnsi="Georgia"/>
                <w:color w:val="1F4E79"/>
                <w:sz w:val="20"/>
                <w:szCs w:val="20"/>
                <w:u w:color="1F4E79"/>
              </w:rPr>
            </w:pPr>
            <w:r>
              <w:rPr>
                <w:rFonts w:ascii="Georgia" w:hAnsi="Georgia"/>
                <w:color w:val="1F4E79"/>
                <w:sz w:val="20"/>
                <w:szCs w:val="20"/>
                <w:u w:color="1F4E79"/>
              </w:rPr>
              <w:t>Trg Andrije Ka</w:t>
            </w:r>
            <w:r>
              <w:rPr>
                <w:rFonts w:ascii="Georgia" w:hAnsi="Georgia"/>
                <w:color w:val="1F4E79"/>
                <w:sz w:val="20"/>
                <w:szCs w:val="20"/>
                <w:u w:color="1F4E79"/>
              </w:rPr>
              <w:t>č</w:t>
            </w:r>
            <w:r>
              <w:rPr>
                <w:rFonts w:ascii="Georgia" w:hAnsi="Georgia"/>
                <w:color w:val="1F4E79"/>
                <w:sz w:val="20"/>
                <w:szCs w:val="20"/>
                <w:u w:color="1F4E79"/>
              </w:rPr>
              <w:t>i</w:t>
            </w:r>
            <w:r>
              <w:rPr>
                <w:rFonts w:ascii="Georgia" w:hAnsi="Georgia"/>
                <w:color w:val="1F4E79"/>
                <w:sz w:val="20"/>
                <w:szCs w:val="20"/>
                <w:u w:color="1F4E79"/>
              </w:rPr>
              <w:t>ć</w:t>
            </w:r>
            <w:r>
              <w:rPr>
                <w:rFonts w:ascii="Georgia" w:hAnsi="Georgia"/>
                <w:color w:val="1F4E79"/>
                <w:sz w:val="20"/>
                <w:szCs w:val="20"/>
                <w:u w:color="1F4E79"/>
              </w:rPr>
              <w:t>a Mio</w:t>
            </w:r>
            <w:r>
              <w:rPr>
                <w:rFonts w:ascii="Georgia" w:hAnsi="Georgia"/>
                <w:color w:val="1F4E79"/>
                <w:sz w:val="20"/>
                <w:szCs w:val="20"/>
                <w:u w:color="1F4E79"/>
              </w:rPr>
              <w:t>š</w:t>
            </w:r>
            <w:r>
              <w:rPr>
                <w:rFonts w:ascii="Georgia" w:hAnsi="Georgia"/>
                <w:color w:val="1F4E79"/>
                <w:sz w:val="20"/>
                <w:szCs w:val="20"/>
                <w:u w:color="1F4E79"/>
              </w:rPr>
              <w:t>i</w:t>
            </w:r>
            <w:r>
              <w:rPr>
                <w:rFonts w:ascii="Georgia" w:hAnsi="Georgia"/>
                <w:color w:val="1F4E79"/>
                <w:sz w:val="20"/>
                <w:szCs w:val="20"/>
                <w:u w:color="1F4E79"/>
              </w:rPr>
              <w:t>ć</w:t>
            </w:r>
            <w:r>
              <w:rPr>
                <w:rFonts w:ascii="Georgia" w:hAnsi="Georgia"/>
                <w:color w:val="1F4E79"/>
                <w:sz w:val="20"/>
                <w:szCs w:val="20"/>
                <w:u w:color="1F4E79"/>
              </w:rPr>
              <w:t>a u Makarskoj</w:t>
            </w:r>
          </w:p>
          <w:p w:rsidR="00DE0AE3" w:rsidRDefault="00DE0AE3">
            <w:pPr>
              <w:pStyle w:val="Bezproreda"/>
              <w:ind w:left="321"/>
              <w:jc w:val="both"/>
              <w:rPr>
                <w:rFonts w:ascii="Georgia" w:eastAsia="Georgia" w:hAnsi="Georgia" w:cs="Georgia"/>
                <w:b/>
                <w:bCs/>
                <w:color w:val="1F4E79"/>
                <w:sz w:val="20"/>
                <w:szCs w:val="20"/>
                <w:u w:color="1F4E79"/>
              </w:rPr>
            </w:pPr>
          </w:p>
          <w:p w:rsidR="00DE0AE3" w:rsidRDefault="00DD6243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Georgia" w:hAnsi="Georgia"/>
                <w:color w:val="1F4E79"/>
                <w:sz w:val="20"/>
                <w:szCs w:val="20"/>
                <w:u w:color="1F4E79"/>
              </w:rPr>
            </w:pPr>
            <w:r>
              <w:rPr>
                <w:rFonts w:ascii="Georgia" w:hAnsi="Georgia"/>
                <w:color w:val="1F4E79"/>
                <w:sz w:val="20"/>
                <w:szCs w:val="20"/>
                <w:u w:color="1F4E79"/>
              </w:rPr>
              <w:t>Trg Tina Ujevi</w:t>
            </w:r>
            <w:r>
              <w:rPr>
                <w:rFonts w:ascii="Georgia" w:hAnsi="Georgia"/>
                <w:color w:val="1F4E79"/>
                <w:sz w:val="20"/>
                <w:szCs w:val="20"/>
                <w:u w:color="1F4E79"/>
              </w:rPr>
              <w:t>ć</w:t>
            </w:r>
            <w:r>
              <w:rPr>
                <w:rFonts w:ascii="Georgia" w:hAnsi="Georgia"/>
                <w:color w:val="1F4E79"/>
                <w:sz w:val="20"/>
                <w:szCs w:val="20"/>
                <w:u w:color="1F4E79"/>
              </w:rPr>
              <w:t>a u Makarskoj</w:t>
            </w:r>
          </w:p>
          <w:p w:rsidR="00DE0AE3" w:rsidRDefault="00DE0AE3">
            <w:pPr>
              <w:pStyle w:val="Tijelo"/>
              <w:spacing w:after="0" w:line="240" w:lineRule="auto"/>
            </w:pPr>
          </w:p>
        </w:tc>
      </w:tr>
      <w:tr w:rsidR="00DE0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/>
        </w:trPr>
        <w:tc>
          <w:tcPr>
            <w:tcW w:w="3681" w:type="dxa"/>
            <w:gridSpan w:val="2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AE3" w:rsidRDefault="00DE0AE3">
            <w:pPr>
              <w:pStyle w:val="Bezproreda"/>
              <w:jc w:val="both"/>
              <w:rPr>
                <w:rFonts w:ascii="Georgia" w:eastAsia="Georgia" w:hAnsi="Georgia" w:cs="Georgia"/>
                <w:color w:val="2F5496"/>
                <w:sz w:val="20"/>
                <w:szCs w:val="20"/>
                <w:u w:color="2F5496"/>
              </w:rPr>
            </w:pPr>
          </w:p>
          <w:p w:rsidR="00DE0AE3" w:rsidRDefault="00DD6243">
            <w:pPr>
              <w:pStyle w:val="Bezproreda"/>
              <w:jc w:val="both"/>
            </w:pPr>
            <w:r>
              <w:rPr>
                <w:rFonts w:ascii="Georgia" w:hAnsi="Georgia"/>
                <w:color w:val="2F5496"/>
                <w:sz w:val="20"/>
                <w:szCs w:val="20"/>
                <w:u w:color="2F5496"/>
              </w:rPr>
              <w:t>Broj ku</w:t>
            </w:r>
            <w:r>
              <w:rPr>
                <w:rFonts w:ascii="Georgia" w:hAnsi="Georgia"/>
                <w:color w:val="2F5496"/>
                <w:sz w:val="20"/>
                <w:szCs w:val="20"/>
                <w:u w:color="2F5496"/>
              </w:rPr>
              <w:t>ć</w:t>
            </w:r>
            <w:r>
              <w:rPr>
                <w:rFonts w:ascii="Georgia" w:hAnsi="Georgia"/>
                <w:color w:val="2F5496"/>
                <w:sz w:val="20"/>
                <w:szCs w:val="20"/>
                <w:u w:color="2F5496"/>
              </w:rPr>
              <w:t>ice za koju se ponuda podnosi, prema grafi</w:t>
            </w:r>
            <w:r>
              <w:rPr>
                <w:rFonts w:ascii="Georgia" w:hAnsi="Georgia"/>
                <w:color w:val="2F5496"/>
                <w:sz w:val="20"/>
                <w:szCs w:val="20"/>
                <w:u w:color="2F5496"/>
              </w:rPr>
              <w:t>č</w:t>
            </w:r>
            <w:r>
              <w:rPr>
                <w:rFonts w:ascii="Georgia" w:hAnsi="Georgia"/>
                <w:color w:val="2F5496"/>
                <w:sz w:val="20"/>
                <w:szCs w:val="20"/>
                <w:u w:color="2F5496"/>
              </w:rPr>
              <w:t xml:space="preserve">kom </w:t>
            </w:r>
            <w:r>
              <w:rPr>
                <w:rFonts w:ascii="Georgia" w:hAnsi="Georgia"/>
                <w:color w:val="2F5496"/>
                <w:sz w:val="20"/>
                <w:szCs w:val="20"/>
                <w:u w:color="2F5496"/>
              </w:rPr>
              <w:t>prikazu - plan rasporeda ku</w:t>
            </w:r>
            <w:r>
              <w:rPr>
                <w:rFonts w:ascii="Georgia" w:hAnsi="Georgia"/>
                <w:color w:val="2F5496"/>
                <w:sz w:val="20"/>
                <w:szCs w:val="20"/>
                <w:u w:color="2F5496"/>
              </w:rPr>
              <w:t>ć</w:t>
            </w:r>
            <w:r>
              <w:rPr>
                <w:rFonts w:ascii="Georgia" w:hAnsi="Georgia"/>
                <w:color w:val="2F5496"/>
                <w:sz w:val="20"/>
                <w:szCs w:val="20"/>
                <w:u w:color="2F5496"/>
              </w:rPr>
              <w:t>ica s brojem ku</w:t>
            </w:r>
            <w:r>
              <w:rPr>
                <w:rFonts w:ascii="Georgia" w:hAnsi="Georgia"/>
                <w:color w:val="2F5496"/>
                <w:sz w:val="20"/>
                <w:szCs w:val="20"/>
                <w:u w:color="2F5496"/>
              </w:rPr>
              <w:t>ć</w:t>
            </w:r>
            <w:r>
              <w:rPr>
                <w:rFonts w:ascii="Georgia" w:hAnsi="Georgia"/>
                <w:color w:val="2F5496"/>
                <w:sz w:val="20"/>
                <w:szCs w:val="20"/>
                <w:u w:color="2F5496"/>
                <w:lang w:val="en-US"/>
              </w:rPr>
              <w:t>ica</w:t>
            </w:r>
          </w:p>
        </w:tc>
        <w:tc>
          <w:tcPr>
            <w:tcW w:w="538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AE3" w:rsidRDefault="00DE0AE3">
            <w:pPr>
              <w:pStyle w:val="Tijelo"/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</w:p>
          <w:p w:rsidR="00DE0AE3" w:rsidRDefault="00DE0AE3">
            <w:pPr>
              <w:pStyle w:val="Tijelo"/>
              <w:spacing w:after="0" w:line="240" w:lineRule="auto"/>
              <w:jc w:val="center"/>
              <w:rPr>
                <w:rFonts w:ascii="Georgia" w:eastAsia="Georgia" w:hAnsi="Georgia" w:cs="Georgia"/>
                <w:i/>
                <w:iCs/>
                <w:color w:val="2F5496"/>
                <w:sz w:val="20"/>
                <w:szCs w:val="20"/>
                <w:u w:color="2F5496"/>
              </w:rPr>
            </w:pPr>
          </w:p>
          <w:p w:rsidR="00DE0AE3" w:rsidRDefault="00DD6243">
            <w:pPr>
              <w:pStyle w:val="Tijelo"/>
              <w:spacing w:after="0" w:line="240" w:lineRule="auto"/>
              <w:jc w:val="center"/>
              <w:rPr>
                <w:rFonts w:ascii="Georgia" w:eastAsia="Georgia" w:hAnsi="Georgia" w:cs="Georgia"/>
                <w:color w:val="2F5496"/>
                <w:sz w:val="20"/>
                <w:szCs w:val="20"/>
                <w:u w:color="2F5496"/>
              </w:rPr>
            </w:pPr>
            <w:r>
              <w:rPr>
                <w:rFonts w:ascii="Georgia" w:hAnsi="Georgia"/>
                <w:color w:val="2F5496"/>
                <w:sz w:val="20"/>
                <w:szCs w:val="20"/>
                <w:u w:color="2F5496"/>
              </w:rPr>
              <w:t>Redni broj ku</w:t>
            </w:r>
            <w:r>
              <w:rPr>
                <w:rFonts w:ascii="Georgia" w:hAnsi="Georgia"/>
                <w:color w:val="2F5496"/>
                <w:sz w:val="20"/>
                <w:szCs w:val="20"/>
                <w:u w:color="2F5496"/>
              </w:rPr>
              <w:t>ć</w:t>
            </w:r>
            <w:r>
              <w:rPr>
                <w:rFonts w:ascii="Georgia" w:hAnsi="Georgia"/>
                <w:color w:val="2F5496"/>
                <w:sz w:val="20"/>
                <w:szCs w:val="20"/>
                <w:u w:color="2F5496"/>
                <w:lang w:val="it-IT"/>
              </w:rPr>
              <w:t>ice:</w:t>
            </w:r>
          </w:p>
          <w:p w:rsidR="00DE0AE3" w:rsidRDefault="00DE0AE3">
            <w:pPr>
              <w:pStyle w:val="Tijelo"/>
              <w:spacing w:after="0" w:line="240" w:lineRule="auto"/>
              <w:jc w:val="center"/>
              <w:rPr>
                <w:rFonts w:ascii="Georgia" w:eastAsia="Georgia" w:hAnsi="Georgia" w:cs="Georgia"/>
                <w:color w:val="2F5496"/>
                <w:sz w:val="20"/>
                <w:szCs w:val="20"/>
                <w:u w:color="2F5496"/>
              </w:rPr>
            </w:pPr>
          </w:p>
          <w:p w:rsidR="00DE0AE3" w:rsidRDefault="00DD6243">
            <w:pPr>
              <w:pStyle w:val="Tijelo"/>
              <w:spacing w:after="0" w:line="240" w:lineRule="auto"/>
            </w:pPr>
            <w:r>
              <w:rPr>
                <w:rFonts w:ascii="Georgia" w:hAnsi="Georgia"/>
                <w:color w:val="2E74B5"/>
                <w:sz w:val="20"/>
                <w:szCs w:val="20"/>
                <w:u w:color="2E74B5"/>
                <w:lang w:val="en-US"/>
              </w:rPr>
              <w:t>________</w:t>
            </w:r>
          </w:p>
        </w:tc>
      </w:tr>
      <w:tr w:rsidR="00DE0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3681" w:type="dxa"/>
            <w:gridSpan w:val="2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AE3" w:rsidRDefault="00DD6243">
            <w:pPr>
              <w:pStyle w:val="Bezproreda"/>
              <w:rPr>
                <w:rFonts w:ascii="Georgia" w:eastAsia="Georgia" w:hAnsi="Georgia" w:cs="Georgia"/>
                <w:color w:val="2F5496"/>
                <w:sz w:val="20"/>
                <w:szCs w:val="20"/>
                <w:u w:val="single" w:color="2F5496"/>
              </w:rPr>
            </w:pPr>
            <w:r>
              <w:rPr>
                <w:rFonts w:ascii="Georgia" w:hAnsi="Georgia"/>
                <w:color w:val="2F5496"/>
                <w:sz w:val="20"/>
                <w:szCs w:val="20"/>
                <w:u w:color="2F5496"/>
              </w:rPr>
              <w:t>Ponu</w:t>
            </w:r>
            <w:r>
              <w:rPr>
                <w:rFonts w:ascii="Georgia" w:hAnsi="Georgia"/>
                <w:color w:val="2F5496"/>
                <w:sz w:val="20"/>
                <w:szCs w:val="20"/>
                <w:u w:color="2F5496"/>
              </w:rPr>
              <w:t>đ</w:t>
            </w:r>
            <w:r>
              <w:rPr>
                <w:rFonts w:ascii="Georgia" w:hAnsi="Georgia"/>
                <w:color w:val="2F5496"/>
                <w:sz w:val="20"/>
                <w:szCs w:val="20"/>
                <w:u w:color="2F5496"/>
              </w:rPr>
              <w:t>eni iznos zakupnine za ku</w:t>
            </w:r>
            <w:r>
              <w:rPr>
                <w:rFonts w:ascii="Georgia" w:hAnsi="Georgia"/>
                <w:color w:val="2F5496"/>
                <w:sz w:val="20"/>
                <w:szCs w:val="20"/>
                <w:u w:color="2F5496"/>
              </w:rPr>
              <w:t>ć</w:t>
            </w:r>
            <w:r>
              <w:rPr>
                <w:rFonts w:ascii="Georgia" w:hAnsi="Georgia"/>
                <w:color w:val="2F5496"/>
                <w:sz w:val="20"/>
                <w:szCs w:val="20"/>
                <w:u w:color="2F5496"/>
              </w:rPr>
              <w:t xml:space="preserve">icu u kunama </w:t>
            </w:r>
            <w:r>
              <w:rPr>
                <w:rFonts w:ascii="Georgia" w:hAnsi="Georgia"/>
                <w:color w:val="2F5496"/>
                <w:sz w:val="20"/>
                <w:szCs w:val="20"/>
                <w:u w:val="single" w:color="2F5496"/>
              </w:rPr>
              <w:t>(bez PDV-a)</w:t>
            </w:r>
          </w:p>
          <w:p w:rsidR="00DE0AE3" w:rsidRDefault="00DE0AE3">
            <w:pPr>
              <w:pStyle w:val="Tijelo"/>
              <w:spacing w:after="0" w:line="240" w:lineRule="auto"/>
            </w:pPr>
          </w:p>
        </w:tc>
        <w:tc>
          <w:tcPr>
            <w:tcW w:w="538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AE3" w:rsidRDefault="00DE0AE3"/>
        </w:tc>
      </w:tr>
    </w:tbl>
    <w:p w:rsidR="00DE0AE3" w:rsidRDefault="00DE0AE3">
      <w:pPr>
        <w:pStyle w:val="Bezproreda"/>
        <w:widowControl w:val="0"/>
        <w:rPr>
          <w:rFonts w:ascii="Georgia" w:eastAsia="Georgia" w:hAnsi="Georgia" w:cs="Georgia"/>
          <w:b/>
          <w:bCs/>
          <w:color w:val="2E74B5"/>
          <w:sz w:val="28"/>
          <w:szCs w:val="28"/>
          <w:u w:color="2E74B5"/>
        </w:rPr>
      </w:pPr>
    </w:p>
    <w:p w:rsidR="00DE0AE3" w:rsidRDefault="00DE0AE3">
      <w:pPr>
        <w:pStyle w:val="Bezproreda"/>
        <w:rPr>
          <w:rFonts w:ascii="Georgia" w:eastAsia="Georgia" w:hAnsi="Georgia" w:cs="Georgia"/>
          <w:color w:val="2E74B5"/>
          <w:sz w:val="20"/>
          <w:szCs w:val="20"/>
          <w:u w:color="2E74B5"/>
        </w:rPr>
      </w:pPr>
    </w:p>
    <w:p w:rsidR="00DE0AE3" w:rsidRDefault="00DE0AE3">
      <w:pPr>
        <w:pStyle w:val="Bezproreda"/>
        <w:rPr>
          <w:rFonts w:ascii="Georgia" w:eastAsia="Georgia" w:hAnsi="Georgia" w:cs="Georgia"/>
          <w:color w:val="2E74B5"/>
          <w:sz w:val="20"/>
          <w:szCs w:val="20"/>
          <w:u w:color="2E74B5"/>
        </w:rPr>
      </w:pPr>
    </w:p>
    <w:p w:rsidR="00DE0AE3" w:rsidRDefault="00DD6243">
      <w:pPr>
        <w:pStyle w:val="Bezproreda"/>
        <w:rPr>
          <w:rFonts w:ascii="Georgia" w:eastAsia="Georgia" w:hAnsi="Georgia" w:cs="Georgia"/>
          <w:color w:val="2E74B5"/>
          <w:sz w:val="20"/>
          <w:szCs w:val="20"/>
          <w:u w:color="2E74B5"/>
        </w:rPr>
      </w:pPr>
      <w:r>
        <w:rPr>
          <w:rFonts w:ascii="Georgia" w:hAnsi="Georgia"/>
          <w:color w:val="2E74B5"/>
          <w:sz w:val="20"/>
          <w:szCs w:val="20"/>
          <w:u w:color="2E74B5"/>
          <w:lang w:val="en-US"/>
        </w:rPr>
        <w:t>U Makarskoj, ___________________ 202</w:t>
      </w:r>
      <w:r>
        <w:rPr>
          <w:rFonts w:ascii="Georgia" w:hAnsi="Georgia"/>
          <w:color w:val="2E74B5"/>
          <w:sz w:val="20"/>
          <w:szCs w:val="20"/>
          <w:u w:color="2E74B5"/>
        </w:rPr>
        <w:t>3.g.</w:t>
      </w:r>
    </w:p>
    <w:p w:rsidR="00DE0AE3" w:rsidRDefault="00DE0AE3">
      <w:pPr>
        <w:pStyle w:val="Bezproreda"/>
        <w:rPr>
          <w:rFonts w:ascii="Georgia" w:eastAsia="Georgia" w:hAnsi="Georgia" w:cs="Georgia"/>
          <w:color w:val="2E74B5"/>
          <w:sz w:val="20"/>
          <w:szCs w:val="20"/>
          <w:u w:color="2E74B5"/>
        </w:rPr>
      </w:pPr>
    </w:p>
    <w:p w:rsidR="00DE0AE3" w:rsidRDefault="00DE0AE3">
      <w:pPr>
        <w:pStyle w:val="Bezproreda"/>
        <w:rPr>
          <w:rFonts w:ascii="Georgia" w:eastAsia="Georgia" w:hAnsi="Georgia" w:cs="Georgia"/>
          <w:color w:val="2E74B5"/>
          <w:sz w:val="20"/>
          <w:szCs w:val="20"/>
          <w:u w:color="2E74B5"/>
        </w:rPr>
      </w:pPr>
    </w:p>
    <w:p w:rsidR="00DE0AE3" w:rsidRDefault="00DE0AE3">
      <w:pPr>
        <w:pStyle w:val="Bezproreda"/>
        <w:ind w:firstLine="708"/>
        <w:jc w:val="both"/>
        <w:rPr>
          <w:rFonts w:ascii="Georgia" w:eastAsia="Georgia" w:hAnsi="Georgia" w:cs="Georgia"/>
          <w:color w:val="2E74B5"/>
          <w:sz w:val="20"/>
          <w:szCs w:val="20"/>
          <w:u w:color="2E74B5"/>
        </w:rPr>
      </w:pPr>
    </w:p>
    <w:p w:rsidR="00DE0AE3" w:rsidRDefault="00DD6243">
      <w:pPr>
        <w:pStyle w:val="Bezproreda"/>
        <w:ind w:left="5664"/>
        <w:jc w:val="both"/>
        <w:rPr>
          <w:rFonts w:ascii="Georgia" w:eastAsia="Georgia" w:hAnsi="Georgia" w:cs="Georgia"/>
          <w:color w:val="2E74B5"/>
          <w:sz w:val="20"/>
          <w:szCs w:val="20"/>
          <w:u w:color="2E74B5"/>
        </w:rPr>
      </w:pPr>
      <w:r>
        <w:rPr>
          <w:rFonts w:ascii="Georgia" w:hAnsi="Georgia"/>
          <w:color w:val="2E74B5"/>
          <w:sz w:val="20"/>
          <w:szCs w:val="20"/>
          <w:u w:color="2E74B5"/>
        </w:rPr>
        <w:t xml:space="preserve">    Potpis ponuditelja/odgovorne osobe</w:t>
      </w:r>
    </w:p>
    <w:p w:rsidR="00DE0AE3" w:rsidRDefault="00DE0AE3">
      <w:pPr>
        <w:pStyle w:val="Bezproreda"/>
        <w:ind w:left="3540" w:firstLine="708"/>
        <w:jc w:val="both"/>
        <w:rPr>
          <w:rFonts w:ascii="Georgia" w:eastAsia="Georgia" w:hAnsi="Georgia" w:cs="Georgia"/>
          <w:color w:val="2E74B5"/>
          <w:sz w:val="20"/>
          <w:szCs w:val="20"/>
          <w:u w:color="2E74B5"/>
        </w:rPr>
      </w:pPr>
    </w:p>
    <w:p w:rsidR="00DE0AE3" w:rsidRDefault="00DD6243">
      <w:pPr>
        <w:pStyle w:val="Bezproreda"/>
        <w:ind w:left="5664"/>
        <w:jc w:val="both"/>
        <w:rPr>
          <w:rFonts w:ascii="Georgia" w:eastAsia="Georgia" w:hAnsi="Georgia" w:cs="Georgia"/>
          <w:color w:val="2E74B5"/>
          <w:sz w:val="20"/>
          <w:szCs w:val="20"/>
          <w:u w:color="2E74B5"/>
        </w:rPr>
      </w:pPr>
      <w:r>
        <w:rPr>
          <w:rFonts w:ascii="Georgia" w:hAnsi="Georgia"/>
          <w:color w:val="2E74B5"/>
          <w:sz w:val="20"/>
          <w:szCs w:val="20"/>
          <w:u w:color="2E74B5"/>
          <w:lang w:val="en-US"/>
        </w:rPr>
        <w:t xml:space="preserve">        ______________________</w:t>
      </w:r>
    </w:p>
    <w:p w:rsidR="00DE0AE3" w:rsidRDefault="00DE0AE3">
      <w:pPr>
        <w:pStyle w:val="Bezproreda"/>
        <w:jc w:val="both"/>
        <w:rPr>
          <w:rFonts w:ascii="Georgia" w:eastAsia="Georgia" w:hAnsi="Georgia" w:cs="Georgia"/>
          <w:color w:val="2E74B5"/>
          <w:sz w:val="20"/>
          <w:szCs w:val="20"/>
          <w:u w:val="single" w:color="2E74B5"/>
        </w:rPr>
      </w:pPr>
    </w:p>
    <w:p w:rsidR="00DE0AE3" w:rsidRDefault="00DE0AE3">
      <w:pPr>
        <w:pStyle w:val="Bezproreda"/>
        <w:jc w:val="both"/>
        <w:rPr>
          <w:rFonts w:ascii="Georgia" w:eastAsia="Georgia" w:hAnsi="Georgia" w:cs="Georgia"/>
          <w:color w:val="2E74B5"/>
          <w:sz w:val="20"/>
          <w:szCs w:val="20"/>
          <w:u w:val="single" w:color="2E74B5"/>
        </w:rPr>
      </w:pPr>
    </w:p>
    <w:p w:rsidR="00DE0AE3" w:rsidRDefault="00DD6243">
      <w:pPr>
        <w:pStyle w:val="Bezproreda"/>
        <w:jc w:val="both"/>
        <w:rPr>
          <w:rFonts w:ascii="Georgia" w:eastAsia="Georgia" w:hAnsi="Georgia" w:cs="Georgia"/>
          <w:color w:val="2E74B5"/>
          <w:sz w:val="20"/>
          <w:szCs w:val="20"/>
          <w:u w:val="single" w:color="2E74B5"/>
        </w:rPr>
      </w:pPr>
      <w:r>
        <w:rPr>
          <w:rFonts w:ascii="Georgia" w:hAnsi="Georgia"/>
          <w:color w:val="2E74B5"/>
          <w:sz w:val="20"/>
          <w:szCs w:val="20"/>
          <w:u w:val="single" w:color="2E74B5"/>
        </w:rPr>
        <w:lastRenderedPageBreak/>
        <w:t>Informacije na telefon: 021/612-002</w:t>
      </w:r>
    </w:p>
    <w:p w:rsidR="00DE0AE3" w:rsidRDefault="00DE0AE3">
      <w:pPr>
        <w:pStyle w:val="Bezproreda"/>
        <w:jc w:val="both"/>
        <w:rPr>
          <w:rFonts w:ascii="Georgia" w:eastAsia="Georgia" w:hAnsi="Georgia" w:cs="Georgia"/>
          <w:color w:val="2E74B5"/>
          <w:sz w:val="20"/>
          <w:szCs w:val="20"/>
          <w:u w:val="single" w:color="2E74B5"/>
        </w:rPr>
      </w:pPr>
    </w:p>
    <w:p w:rsidR="00DE0AE3" w:rsidRDefault="00DE0AE3">
      <w:pPr>
        <w:pStyle w:val="Bezproreda"/>
        <w:jc w:val="both"/>
        <w:rPr>
          <w:rFonts w:ascii="Georgia" w:eastAsia="Georgia" w:hAnsi="Georgia" w:cs="Georgia"/>
          <w:color w:val="2E74B5"/>
          <w:sz w:val="20"/>
          <w:szCs w:val="20"/>
          <w:u w:val="single" w:color="2E74B5"/>
        </w:rPr>
      </w:pPr>
    </w:p>
    <w:p w:rsidR="00DE0AE3" w:rsidRDefault="00DD6243">
      <w:pPr>
        <w:pStyle w:val="Bezproreda"/>
        <w:jc w:val="both"/>
        <w:rPr>
          <w:rFonts w:ascii="Georgia" w:eastAsia="Georgia" w:hAnsi="Georgia" w:cs="Georgia"/>
          <w:color w:val="2E74B5"/>
          <w:sz w:val="20"/>
          <w:szCs w:val="20"/>
          <w:u w:val="single" w:color="2E74B5"/>
        </w:rPr>
      </w:pPr>
      <w:r>
        <w:rPr>
          <w:rFonts w:ascii="Georgia" w:hAnsi="Georgia"/>
          <w:color w:val="2E74B5"/>
          <w:sz w:val="20"/>
          <w:szCs w:val="20"/>
          <w:u w:val="single" w:color="2E74B5"/>
        </w:rPr>
        <w:t>Opis atraktivnosti ponude i proizvoda</w:t>
      </w:r>
    </w:p>
    <w:p w:rsidR="00DE0AE3" w:rsidRDefault="00DD6243">
      <w:pPr>
        <w:pStyle w:val="Bezproreda"/>
        <w:jc w:val="both"/>
        <w:rPr>
          <w:rFonts w:ascii="Georgia" w:eastAsia="Georgia" w:hAnsi="Georgia" w:cs="Georgia"/>
          <w:color w:val="2E74B5"/>
          <w:sz w:val="20"/>
          <w:szCs w:val="20"/>
          <w:u w:color="2E74B5"/>
        </w:rPr>
      </w:pPr>
      <w:r>
        <w:rPr>
          <w:rFonts w:ascii="Georgia" w:hAnsi="Georgia"/>
          <w:color w:val="2E74B5"/>
          <w:sz w:val="20"/>
          <w:szCs w:val="20"/>
          <w:u w:color="2E74B5"/>
        </w:rPr>
        <w:t xml:space="preserve">(napisati  do max. 1000 znakova opis rada ponuditelja </w:t>
      </w:r>
    </w:p>
    <w:p w:rsidR="00DE0AE3" w:rsidRDefault="00DE0AE3">
      <w:pPr>
        <w:pStyle w:val="Bezproreda"/>
        <w:jc w:val="both"/>
        <w:rPr>
          <w:rFonts w:ascii="Georgia" w:eastAsia="Georgia" w:hAnsi="Georgia" w:cs="Georgia"/>
          <w:color w:val="2E74B5"/>
          <w:sz w:val="20"/>
          <w:szCs w:val="20"/>
          <w:u w:color="2E74B5"/>
        </w:rPr>
      </w:pPr>
    </w:p>
    <w:p w:rsidR="00DE0AE3" w:rsidRDefault="00DE0AE3">
      <w:pPr>
        <w:pStyle w:val="Bezproreda"/>
        <w:jc w:val="both"/>
        <w:rPr>
          <w:rFonts w:ascii="Georgia" w:eastAsia="Georgia" w:hAnsi="Georgia" w:cs="Georgia"/>
          <w:color w:val="2E74B5"/>
          <w:sz w:val="20"/>
          <w:szCs w:val="20"/>
          <w:u w:color="2E74B5"/>
        </w:rPr>
      </w:pPr>
    </w:p>
    <w:p w:rsidR="00DE0AE3" w:rsidRDefault="00DE0AE3">
      <w:pPr>
        <w:pStyle w:val="Bezproreda"/>
        <w:jc w:val="both"/>
        <w:rPr>
          <w:rFonts w:ascii="Georgia" w:eastAsia="Georgia" w:hAnsi="Georgia" w:cs="Georgia"/>
          <w:color w:val="2E74B5"/>
          <w:sz w:val="20"/>
          <w:szCs w:val="20"/>
          <w:u w:color="2E74B5"/>
        </w:rPr>
      </w:pPr>
    </w:p>
    <w:p w:rsidR="00DE0AE3" w:rsidRDefault="00DD6243">
      <w:pPr>
        <w:pStyle w:val="Bezproreda"/>
        <w:jc w:val="both"/>
        <w:rPr>
          <w:rFonts w:ascii="Georgia" w:eastAsia="Georgia" w:hAnsi="Georgia" w:cs="Georgia"/>
          <w:color w:val="2E74B5"/>
          <w:sz w:val="20"/>
          <w:szCs w:val="20"/>
          <w:u w:color="2E74B5"/>
        </w:rPr>
      </w:pPr>
      <w:r>
        <w:rPr>
          <w:rFonts w:ascii="Georgia" w:hAnsi="Georgia"/>
          <w:color w:val="2E74B5"/>
          <w:sz w:val="20"/>
          <w:szCs w:val="20"/>
          <w:u w:color="2E74B5"/>
        </w:rPr>
        <w:t>Jeste li do sada sudjelovali u Adventu?</w:t>
      </w:r>
    </w:p>
    <w:p w:rsidR="00DE0AE3" w:rsidRDefault="00DD6243">
      <w:pPr>
        <w:pStyle w:val="Bezproreda"/>
        <w:jc w:val="both"/>
        <w:rPr>
          <w:rFonts w:ascii="Georgia" w:eastAsia="Georgia" w:hAnsi="Georgia" w:cs="Georgia"/>
          <w:color w:val="2E74B5"/>
          <w:sz w:val="20"/>
          <w:szCs w:val="20"/>
          <w:u w:color="2E74B5"/>
        </w:rPr>
      </w:pPr>
      <w:r>
        <w:rPr>
          <w:rFonts w:ascii="Georgia" w:hAnsi="Georgia"/>
          <w:color w:val="2E74B5"/>
          <w:sz w:val="20"/>
          <w:szCs w:val="20"/>
          <w:u w:color="2E74B5"/>
        </w:rPr>
        <w:t>(molimo navesti god</w:t>
      </w:r>
      <w:r w:rsidR="00DE0AE3" w:rsidRPr="00DE0AE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0.9pt;margin-top:106pt;width:467.6pt;height:130.8pt;z-index:251659264;visibility:visible;mso-wrap-distance-left:12pt;mso-wrap-distance-top:12pt;mso-wrap-distance-right:12pt;mso-wrap-distance-bottom:12pt;mso-position-horizontal-relative:page;mso-position-vertical-relative:page" filled="f" stroked="f" strokeweight="1pt">
            <v:stroke miterlimit="4"/>
            <v:textbox>
              <w:txbxContent>
                <w:p w:rsidR="00DE0AE3" w:rsidRDefault="00DD6243">
                  <w:pPr>
                    <w:pStyle w:val="Caption"/>
                    <w:tabs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</w:tabs>
                  </w:pPr>
                  <w:r>
                    <w:rPr>
                      <w:sz w:val="24"/>
                      <w:szCs w:val="24"/>
                    </w:rPr>
                    <w:t>Tipkajte za unos teksta</w:t>
                  </w:r>
                </w:p>
              </w:txbxContent>
            </v:textbox>
            <w10:wrap type="topAndBottom" anchorx="page" anchory="page"/>
          </v:shape>
        </w:pict>
      </w:r>
      <w:r>
        <w:rPr>
          <w:rFonts w:ascii="Georgia" w:hAnsi="Georgia"/>
          <w:color w:val="2E74B5"/>
          <w:sz w:val="20"/>
          <w:szCs w:val="20"/>
          <w:u w:color="2E74B5"/>
        </w:rPr>
        <w:t>ine sudjelovanja)</w:t>
      </w:r>
    </w:p>
    <w:p w:rsidR="00DE0AE3" w:rsidRDefault="00DE0AE3">
      <w:pPr>
        <w:pStyle w:val="Bezproreda"/>
        <w:jc w:val="both"/>
        <w:rPr>
          <w:rFonts w:ascii="Georgia" w:eastAsia="Georgia" w:hAnsi="Georgia" w:cs="Georgia"/>
          <w:color w:val="2E74B5"/>
          <w:sz w:val="20"/>
          <w:szCs w:val="20"/>
          <w:u w:color="2E74B5"/>
        </w:rPr>
      </w:pPr>
    </w:p>
    <w:p w:rsidR="00DE0AE3" w:rsidRDefault="00DD6243">
      <w:pPr>
        <w:pStyle w:val="Bezproreda"/>
        <w:jc w:val="both"/>
        <w:rPr>
          <w:rFonts w:ascii="Georgia" w:eastAsia="Georgia" w:hAnsi="Georgia" w:cs="Georgia"/>
          <w:color w:val="2E74B5"/>
          <w:sz w:val="20"/>
          <w:szCs w:val="20"/>
          <w:u w:color="2E74B5"/>
        </w:rPr>
      </w:pPr>
      <w:r>
        <w:rPr>
          <w:rFonts w:ascii="Georgia" w:hAnsi="Georgia"/>
          <w:color w:val="2E74B5"/>
          <w:sz w:val="20"/>
          <w:szCs w:val="20"/>
          <w:u w:color="2E74B5"/>
        </w:rPr>
        <w:t>______________________________________________</w:t>
      </w:r>
    </w:p>
    <w:p w:rsidR="00DE0AE3" w:rsidRDefault="00DE0AE3">
      <w:pPr>
        <w:pStyle w:val="Bezproreda"/>
        <w:jc w:val="both"/>
        <w:rPr>
          <w:rFonts w:ascii="Georgia" w:eastAsia="Georgia" w:hAnsi="Georgia" w:cs="Georgia"/>
          <w:color w:val="2E74B5"/>
          <w:sz w:val="20"/>
          <w:szCs w:val="20"/>
          <w:u w:color="2E74B5"/>
        </w:rPr>
      </w:pPr>
    </w:p>
    <w:p w:rsidR="00DE0AE3" w:rsidRDefault="00DE0AE3">
      <w:pPr>
        <w:pStyle w:val="Bezproreda"/>
        <w:jc w:val="both"/>
        <w:rPr>
          <w:rFonts w:ascii="Georgia" w:eastAsia="Georgia" w:hAnsi="Georgia" w:cs="Georgia"/>
          <w:color w:val="2E74B5"/>
          <w:sz w:val="20"/>
          <w:szCs w:val="20"/>
          <w:u w:color="2E74B5"/>
        </w:rPr>
      </w:pPr>
    </w:p>
    <w:p w:rsidR="00DE0AE3" w:rsidRDefault="00DD6243">
      <w:pPr>
        <w:pStyle w:val="Bezproreda"/>
        <w:jc w:val="both"/>
        <w:rPr>
          <w:rFonts w:ascii="Georgia" w:eastAsia="Georgia" w:hAnsi="Georgia" w:cs="Georgia"/>
          <w:color w:val="2E74B5"/>
          <w:sz w:val="20"/>
          <w:szCs w:val="20"/>
          <w:u w:color="2E74B5"/>
        </w:rPr>
      </w:pPr>
      <w:r>
        <w:rPr>
          <w:rFonts w:ascii="Georgia" w:hAnsi="Georgia"/>
          <w:color w:val="2E74B5"/>
          <w:sz w:val="20"/>
          <w:szCs w:val="20"/>
          <w:u w:color="2E74B5"/>
        </w:rPr>
        <w:t>Reference i iskustvo  ponuditelja</w:t>
      </w:r>
    </w:p>
    <w:p w:rsidR="00DE0AE3" w:rsidRDefault="00DD6243">
      <w:pPr>
        <w:pStyle w:val="Bezproreda"/>
        <w:jc w:val="both"/>
      </w:pPr>
      <w:r>
        <w:rPr>
          <w:rFonts w:ascii="Georgia" w:hAnsi="Georgia"/>
          <w:color w:val="2E74B5"/>
          <w:sz w:val="20"/>
          <w:szCs w:val="20"/>
          <w:u w:color="2E74B5"/>
        </w:rPr>
        <w:t>(napisati do max. 500 znakova opisa dosada</w:t>
      </w:r>
      <w:r>
        <w:rPr>
          <w:rFonts w:ascii="Georgia" w:hAnsi="Georgia"/>
          <w:color w:val="2E74B5"/>
          <w:sz w:val="20"/>
          <w:szCs w:val="20"/>
          <w:u w:color="2E74B5"/>
        </w:rPr>
        <w:t>š</w:t>
      </w:r>
      <w:r>
        <w:rPr>
          <w:rFonts w:ascii="Georgia" w:hAnsi="Georgia"/>
          <w:color w:val="2E74B5"/>
          <w:sz w:val="20"/>
          <w:szCs w:val="20"/>
          <w:u w:color="2E74B5"/>
        </w:rPr>
        <w:t>njeg rada)</w:t>
      </w:r>
      <w:r w:rsidR="00DE0AE3" w:rsidRPr="00DE0AE3">
        <w:rPr>
          <w:rFonts w:ascii="Georgia" w:eastAsia="Georgia" w:hAnsi="Georgia" w:cs="Georgia"/>
          <w:color w:val="2E74B5"/>
          <w:sz w:val="20"/>
          <w:szCs w:val="20"/>
          <w:u w:color="2E74B5"/>
        </w:rPr>
        <w:pict>
          <v:shape id="_x0000_s1027" type="#_x0000_t202" style="position:absolute;left:0;text-align:left;margin-left:-.5pt;margin-top:11.2pt;width:467.6pt;height:130.8pt;z-index:251660288;visibility:visible;mso-wrap-distance-left:12pt;mso-wrap-distance-top:12pt;mso-wrap-distance-right:12pt;mso-wrap-distance-bottom:12pt;mso-position-horizontal-relative:margin;mso-position-vertical-relative:line" filled="f" stroked="f" strokeweight="1pt">
            <v:stroke miterlimit="4"/>
            <v:textbox>
              <w:txbxContent>
                <w:p w:rsidR="00DE0AE3" w:rsidRDefault="00DD6243">
                  <w:pPr>
                    <w:pStyle w:val="Caption"/>
                    <w:tabs>
                      <w:tab w:val="left" w:pos="1440"/>
                      <w:tab w:val="left" w:pos="2880"/>
                      <w:tab w:val="left" w:pos="4320"/>
                      <w:tab w:val="left" w:pos="5760"/>
                      <w:tab w:val="left" w:pos="7200"/>
                      <w:tab w:val="left" w:pos="8640"/>
                    </w:tabs>
                  </w:pPr>
                  <w:r>
                    <w:rPr>
                      <w:sz w:val="24"/>
                      <w:szCs w:val="24"/>
                    </w:rPr>
                    <w:t>Tipkajte za unos teksta</w:t>
                  </w:r>
                </w:p>
              </w:txbxContent>
            </v:textbox>
            <w10:wrap type="topAndBottom" anchorx="margin"/>
          </v:shape>
        </w:pict>
      </w:r>
    </w:p>
    <w:sectPr w:rsidR="00DE0AE3" w:rsidSect="00DE0AE3">
      <w:headerReference w:type="default" r:id="rId7"/>
      <w:footerReference w:type="default" r:id="rId8"/>
      <w:pgSz w:w="11900" w:h="16840"/>
      <w:pgMar w:top="1276" w:right="1417" w:bottom="709" w:left="1417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243" w:rsidRDefault="00DD6243" w:rsidP="00DE0AE3">
      <w:r>
        <w:separator/>
      </w:r>
    </w:p>
  </w:endnote>
  <w:endnote w:type="continuationSeparator" w:id="1">
    <w:p w:rsidR="00DD6243" w:rsidRDefault="00DD6243" w:rsidP="00DE0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AE3" w:rsidRDefault="00DE0AE3">
    <w:pPr>
      <w:pStyle w:val="Zaglavljei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243" w:rsidRDefault="00DD6243" w:rsidP="00DE0AE3">
      <w:r>
        <w:separator/>
      </w:r>
    </w:p>
  </w:footnote>
  <w:footnote w:type="continuationSeparator" w:id="1">
    <w:p w:rsidR="00DD6243" w:rsidRDefault="00DD6243" w:rsidP="00DE0A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AE3" w:rsidRDefault="00DE0AE3">
    <w:pPr>
      <w:pStyle w:val="Tijel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228FB"/>
    <w:multiLevelType w:val="hybridMultilevel"/>
    <w:tmpl w:val="A784E73C"/>
    <w:lvl w:ilvl="0" w:tplc="7F1CC4F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0C51C0">
      <w:start w:val="1"/>
      <w:numFmt w:val="lowerLetter"/>
      <w:lvlText w:val="%2."/>
      <w:lvlJc w:val="left"/>
      <w:pPr>
        <w:ind w:left="104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DE2C6C">
      <w:start w:val="1"/>
      <w:numFmt w:val="lowerRoman"/>
      <w:lvlText w:val="%3."/>
      <w:lvlJc w:val="left"/>
      <w:pPr>
        <w:ind w:left="1761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12BD10">
      <w:start w:val="1"/>
      <w:numFmt w:val="decimal"/>
      <w:lvlText w:val="%4."/>
      <w:lvlJc w:val="left"/>
      <w:pPr>
        <w:ind w:left="248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2EEE96">
      <w:start w:val="1"/>
      <w:numFmt w:val="lowerLetter"/>
      <w:lvlText w:val="%5."/>
      <w:lvlJc w:val="left"/>
      <w:pPr>
        <w:ind w:left="320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82FF30">
      <w:start w:val="1"/>
      <w:numFmt w:val="lowerRoman"/>
      <w:lvlText w:val="%6."/>
      <w:lvlJc w:val="left"/>
      <w:pPr>
        <w:ind w:left="3921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501956">
      <w:start w:val="1"/>
      <w:numFmt w:val="decimal"/>
      <w:lvlText w:val="%7."/>
      <w:lvlJc w:val="left"/>
      <w:pPr>
        <w:ind w:left="464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885FDC">
      <w:start w:val="1"/>
      <w:numFmt w:val="lowerLetter"/>
      <w:lvlText w:val="%8."/>
      <w:lvlJc w:val="left"/>
      <w:pPr>
        <w:ind w:left="536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94F442">
      <w:start w:val="1"/>
      <w:numFmt w:val="lowerRoman"/>
      <w:lvlText w:val="%9."/>
      <w:lvlJc w:val="left"/>
      <w:pPr>
        <w:ind w:left="6081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 w:tplc="7F1CC4F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C0C51C0">
        <w:start w:val="1"/>
        <w:numFmt w:val="lowerLetter"/>
        <w:lvlText w:val="%2."/>
        <w:lvlJc w:val="left"/>
        <w:pPr>
          <w:ind w:left="104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0DE2C6C">
        <w:start w:val="1"/>
        <w:numFmt w:val="lowerRoman"/>
        <w:lvlText w:val="%3."/>
        <w:lvlJc w:val="left"/>
        <w:pPr>
          <w:ind w:left="1761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712BD10">
        <w:start w:val="1"/>
        <w:numFmt w:val="decimal"/>
        <w:lvlText w:val="%4."/>
        <w:lvlJc w:val="left"/>
        <w:pPr>
          <w:ind w:left="248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A2EEE96">
        <w:start w:val="1"/>
        <w:numFmt w:val="lowerLetter"/>
        <w:lvlText w:val="%5."/>
        <w:lvlJc w:val="left"/>
        <w:pPr>
          <w:ind w:left="320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882FF30">
        <w:start w:val="1"/>
        <w:numFmt w:val="lowerRoman"/>
        <w:lvlText w:val="%6."/>
        <w:lvlJc w:val="left"/>
        <w:pPr>
          <w:ind w:left="3921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1501956">
        <w:start w:val="1"/>
        <w:numFmt w:val="decimal"/>
        <w:lvlText w:val="%7."/>
        <w:lvlJc w:val="left"/>
        <w:pPr>
          <w:ind w:left="464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2885FDC">
        <w:start w:val="1"/>
        <w:numFmt w:val="lowerLetter"/>
        <w:lvlText w:val="%8."/>
        <w:lvlJc w:val="left"/>
        <w:pPr>
          <w:ind w:left="536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94F442">
        <w:start w:val="1"/>
        <w:numFmt w:val="lowerRoman"/>
        <w:lvlText w:val="%9."/>
        <w:lvlJc w:val="left"/>
        <w:pPr>
          <w:ind w:left="6081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0AE3"/>
    <w:rsid w:val="00AC34EA"/>
    <w:rsid w:val="00DD6243"/>
    <w:rsid w:val="00DE0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E0AE3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E0AE3"/>
    <w:rPr>
      <w:u w:val="single"/>
    </w:rPr>
  </w:style>
  <w:style w:type="table" w:customStyle="1" w:styleId="TableNormal">
    <w:name w:val="Table Normal"/>
    <w:rsid w:val="00DE0A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jelo">
    <w:name w:val="Tijelo"/>
    <w:rsid w:val="00DE0AE3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paragraph" w:customStyle="1" w:styleId="Zaglavljeipodnoje">
    <w:name w:val="Zaglavlje i podnožje"/>
    <w:rsid w:val="00DE0AE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Bezproreda">
    <w:name w:val="No Spacing"/>
    <w:rsid w:val="00DE0AE3"/>
    <w:rPr>
      <w:rFonts w:ascii="Calibri" w:hAnsi="Calibri" w:cs="Arial Unicode MS"/>
      <w:color w:val="000000"/>
      <w:sz w:val="22"/>
      <w:szCs w:val="22"/>
      <w:u w:color="000000"/>
      <w:shd w:val="nil"/>
      <w:lang w:val="es-ES_tradnl"/>
    </w:rPr>
  </w:style>
  <w:style w:type="paragraph" w:customStyle="1" w:styleId="Caption">
    <w:name w:val="Caption"/>
    <w:rsid w:val="00DE0AE3"/>
    <w:pPr>
      <w:suppressAutoHyphens/>
      <w:outlineLvl w:val="0"/>
    </w:pPr>
    <w:rPr>
      <w:rFonts w:ascii="Calibri" w:hAnsi="Calibri" w:cs="Arial Unicode MS"/>
      <w:color w:val="000000"/>
      <w:sz w:val="36"/>
      <w:szCs w:val="36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Tema sustav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sustav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sustav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948</Characters>
  <Application>Microsoft Office Word</Application>
  <DocSecurity>0</DocSecurity>
  <Lines>7</Lines>
  <Paragraphs>2</Paragraphs>
  <ScaleCrop>false</ScaleCrop>
  <Company>Hewlett-Packard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ipleić</dc:creator>
  <cp:lastModifiedBy>ipleić</cp:lastModifiedBy>
  <cp:revision>2</cp:revision>
  <dcterms:created xsi:type="dcterms:W3CDTF">2023-11-04T08:26:00Z</dcterms:created>
  <dcterms:modified xsi:type="dcterms:W3CDTF">2023-11-04T08:26:00Z</dcterms:modified>
</cp:coreProperties>
</file>